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38" w:rsidRDefault="002F4773" w:rsidP="000E594C">
      <w:pPr>
        <w:spacing w:line="240" w:lineRule="auto"/>
        <w:rPr>
          <w:rFonts w:ascii="Times New Roman" w:hAnsi="Times New Roman" w:cs="Times New Roman"/>
          <w:sz w:val="24"/>
          <w:szCs w:val="24"/>
        </w:rPr>
      </w:pPr>
      <w:r>
        <w:rPr>
          <w:rFonts w:ascii="Times New Roman" w:hAnsi="Times New Roman" w:cs="Times New Roman"/>
          <w:sz w:val="24"/>
          <w:szCs w:val="24"/>
        </w:rPr>
        <w:t xml:space="preserve">Source: </w:t>
      </w:r>
      <w:hyperlink r:id="rId5" w:history="1">
        <w:r w:rsidR="004670BF" w:rsidRPr="00DC6BF1">
          <w:rPr>
            <w:rStyle w:val="Hyperlink"/>
            <w:rFonts w:ascii="Times New Roman" w:hAnsi="Times New Roman" w:cs="Times New Roman"/>
            <w:sz w:val="24"/>
            <w:szCs w:val="24"/>
          </w:rPr>
          <w:t>http://germanhistorydocs.ghi-dc.org/sub_document.cfm?document_id=1863</w:t>
        </w:r>
      </w:hyperlink>
    </w:p>
    <w:p w:rsidR="004670BF" w:rsidRDefault="004670BF" w:rsidP="000E594C">
      <w:pPr>
        <w:spacing w:line="240" w:lineRule="auto"/>
        <w:rPr>
          <w:rFonts w:ascii="Times New Roman" w:hAnsi="Times New Roman" w:cs="Times New Roman"/>
          <w:sz w:val="24"/>
          <w:szCs w:val="24"/>
        </w:rPr>
      </w:pPr>
      <w:r w:rsidRPr="004670BF">
        <w:rPr>
          <w:rFonts w:ascii="Times New Roman" w:hAnsi="Times New Roman" w:cs="Times New Roman"/>
          <w:sz w:val="24"/>
          <w:szCs w:val="24"/>
        </w:rPr>
        <w:t>Bismarck’s Speech on the Prussian Indemnity Bill (September 1, 1866); Text of the Prussian Indemnity Law (September 14, 1866)</w:t>
      </w:r>
    </w:p>
    <w:p w:rsidR="00DD62B8" w:rsidRDefault="00EF0B92" w:rsidP="000E594C">
      <w:pPr>
        <w:spacing w:line="240" w:lineRule="auto"/>
        <w:rPr>
          <w:rFonts w:ascii="Times New Roman" w:hAnsi="Times New Roman" w:cs="Times New Roman"/>
          <w:sz w:val="24"/>
          <w:szCs w:val="24"/>
        </w:rPr>
      </w:pPr>
      <w:r w:rsidRPr="00EF0B92">
        <w:rPr>
          <w:rFonts w:ascii="Times New Roman" w:hAnsi="Times New Roman" w:cs="Times New Roman"/>
          <w:sz w:val="24"/>
          <w:szCs w:val="24"/>
          <w:u w:val="single"/>
        </w:rPr>
        <w:t>Summary:</w:t>
      </w:r>
      <w:r>
        <w:rPr>
          <w:rFonts w:ascii="Times New Roman" w:hAnsi="Times New Roman" w:cs="Times New Roman"/>
          <w:sz w:val="24"/>
          <w:szCs w:val="24"/>
        </w:rPr>
        <w:t xml:space="preserve"> </w:t>
      </w:r>
      <w:r w:rsidR="00DD62B8" w:rsidRPr="00DD62B8">
        <w:rPr>
          <w:rFonts w:ascii="Times New Roman" w:hAnsi="Times New Roman" w:cs="Times New Roman"/>
          <w:sz w:val="24"/>
          <w:szCs w:val="24"/>
        </w:rPr>
        <w:t>Since his appointment as Prussia’s Minister President in 1862, Bismarck had been at loggerheads with liberals in the Pr</w:t>
      </w:r>
      <w:r w:rsidR="00DD62B8">
        <w:rPr>
          <w:rFonts w:ascii="Times New Roman" w:hAnsi="Times New Roman" w:cs="Times New Roman"/>
          <w:sz w:val="24"/>
          <w:szCs w:val="24"/>
        </w:rPr>
        <w:t>ussian state parliament (Landtag)</w:t>
      </w:r>
      <w:r w:rsidR="00DD62B8" w:rsidRPr="00DD62B8">
        <w:rPr>
          <w:rFonts w:ascii="Times New Roman" w:hAnsi="Times New Roman" w:cs="Times New Roman"/>
          <w:sz w:val="24"/>
          <w:szCs w:val="24"/>
        </w:rPr>
        <w:t xml:space="preserve"> over the military budget and the reform of the Prussian army. Because the liberals did not succeed with their political demands, they refused to accept the state budget. Bismarck’s response was to invoke the “gap theory,” which postulated that the lack of an approved budget could not prevent state affairs from continuing, taxes from being collected, and state funds from being disbursed as usual. Even before Prussia’s victory over Austria at the Battle of Königgrätz on July 3, 1866, Prussian liberals had begun looking for ways to work with Bismarck, and the setback they experienced in Prussian elections on the very day of the battle only accelerated their willingness to consider compromise. In August 1866, Bismarck introduced the Indemnity Bill to the Prussian Landtag. It retroactively legalized the state budgets from 1862 to 1866. On September 3, 1866, the Landtag accepted the bill. The first text reproduced below is an excerpt from a speech Bismarck delivered two days before the bill was passed. In it, he extends a double peace-offering: conciliatory words to his former opponents in parliament and the prospect of a peace with Austria that would consolidate Prussia’s hegemony in northern Germany. The second text is a copy of the law itself.</w:t>
      </w:r>
      <w:r w:rsidR="00DD62B8">
        <w:rPr>
          <w:rFonts w:ascii="Times New Roman" w:hAnsi="Times New Roman" w:cs="Times New Roman"/>
          <w:sz w:val="24"/>
          <w:szCs w:val="24"/>
        </w:rPr>
        <w:t xml:space="preserve"> (Fink)</w:t>
      </w:r>
    </w:p>
    <w:p w:rsidR="004670BF" w:rsidRDefault="00EF46AD" w:rsidP="000E594C">
      <w:pPr>
        <w:spacing w:line="240" w:lineRule="auto"/>
        <w:rPr>
          <w:rFonts w:ascii="Times New Roman" w:hAnsi="Times New Roman" w:cs="Times New Roman"/>
          <w:sz w:val="24"/>
          <w:szCs w:val="24"/>
        </w:rPr>
      </w:pPr>
      <w:r w:rsidRPr="00EF46AD">
        <w:rPr>
          <w:rFonts w:ascii="Times New Roman" w:hAnsi="Times New Roman" w:cs="Times New Roman"/>
          <w:sz w:val="24"/>
          <w:szCs w:val="24"/>
          <w:u w:val="single"/>
        </w:rPr>
        <w:t>Source of English translation</w:t>
      </w:r>
      <w:r w:rsidRPr="00EF46AD">
        <w:rPr>
          <w:rFonts w:ascii="Times New Roman" w:hAnsi="Times New Roman" w:cs="Times New Roman"/>
          <w:sz w:val="24"/>
          <w:szCs w:val="24"/>
        </w:rPr>
        <w:t>: Louis L. Snyder, ed., Documents of German History. New Brunswick, N.J.: Rutgers University Press, 1958, p. 210.</w:t>
      </w:r>
    </w:p>
    <w:p w:rsidR="00EF46AD" w:rsidRDefault="00EF46AD" w:rsidP="000E594C">
      <w:pPr>
        <w:spacing w:line="240" w:lineRule="auto"/>
        <w:rPr>
          <w:rFonts w:ascii="Times New Roman" w:hAnsi="Times New Roman" w:cs="Times New Roman"/>
          <w:sz w:val="24"/>
          <w:szCs w:val="24"/>
        </w:rPr>
      </w:pPr>
      <w:r w:rsidRPr="00EF46AD">
        <w:rPr>
          <w:rFonts w:ascii="Times New Roman" w:hAnsi="Times New Roman" w:cs="Times New Roman"/>
          <w:sz w:val="24"/>
          <w:szCs w:val="24"/>
          <w:u w:val="single"/>
        </w:rPr>
        <w:t>Source of original German text</w:t>
      </w:r>
      <w:r w:rsidRPr="00EF46AD">
        <w:rPr>
          <w:rFonts w:ascii="Times New Roman" w:hAnsi="Times New Roman" w:cs="Times New Roman"/>
          <w:sz w:val="24"/>
          <w:szCs w:val="24"/>
        </w:rPr>
        <w:t>: “Gesetz betreffend die Ertheilung der Indemnität in Bezug auf die Führung des Staatshaushalts vom Jahre 1862 ab und die Ermächtigung zu den Staatsausgaben für das Jahr 1866, 14. September 1866,” [“Law Regarding the Apportionment of the Indemnity with Regard to the Management of the National Budget as of the Year 1862 and the Authorization of Government Spending for the Year 1866, September 14, 1866”] in Preußische Gesetzsammlung [Collection of Prussian Laws] 1866, p. 563; reprinted in Ernst Rudolf Huber, ed., Dokumente zur Deutschen Verfassungsgeschichte [Documents on German Constitutional History], 3rd rev. ed., vol. 2, 1851-1900. Stuttgart: Kohlhammer, 1986, pp. 102-03.</w:t>
      </w:r>
    </w:p>
    <w:p w:rsidR="004670BF" w:rsidRDefault="004670BF" w:rsidP="000E594C">
      <w:pPr>
        <w:spacing w:line="240" w:lineRule="auto"/>
        <w:rPr>
          <w:rFonts w:ascii="Times New Roman" w:hAnsi="Times New Roman" w:cs="Times New Roman"/>
          <w:sz w:val="24"/>
          <w:szCs w:val="24"/>
        </w:rPr>
      </w:pPr>
    </w:p>
    <w:p w:rsidR="003D1C01" w:rsidRPr="00EF0B92" w:rsidRDefault="003D1C01" w:rsidP="000E594C">
      <w:pPr>
        <w:spacing w:line="240" w:lineRule="auto"/>
        <w:rPr>
          <w:rFonts w:ascii="Times New Roman" w:hAnsi="Times New Roman" w:cs="Times New Roman"/>
          <w:sz w:val="24"/>
          <w:szCs w:val="24"/>
          <w:u w:val="single"/>
        </w:rPr>
      </w:pPr>
      <w:r w:rsidRPr="00EF0B92">
        <w:rPr>
          <w:rFonts w:ascii="Times New Roman" w:hAnsi="Times New Roman" w:cs="Times New Roman"/>
          <w:sz w:val="24"/>
          <w:szCs w:val="24"/>
          <w:u w:val="single"/>
        </w:rPr>
        <w:t>Otto Von Bismarck:</w:t>
      </w:r>
    </w:p>
    <w:p w:rsidR="003D1C01" w:rsidRDefault="00C92EC3" w:rsidP="000E594C">
      <w:pPr>
        <w:spacing w:line="240" w:lineRule="auto"/>
        <w:rPr>
          <w:rFonts w:ascii="Times New Roman" w:hAnsi="Times New Roman" w:cs="Times New Roman"/>
          <w:sz w:val="24"/>
          <w:szCs w:val="24"/>
        </w:rPr>
      </w:pPr>
      <w:r>
        <w:rPr>
          <w:rFonts w:ascii="Times New Roman" w:hAnsi="Times New Roman" w:cs="Times New Roman"/>
          <w:sz w:val="24"/>
          <w:szCs w:val="24"/>
        </w:rPr>
        <w:t>-</w:t>
      </w:r>
      <w:r w:rsidR="003D1C01" w:rsidRPr="003D1C01">
        <w:rPr>
          <w:rFonts w:ascii="Times New Roman" w:hAnsi="Times New Roman" w:cs="Times New Roman"/>
          <w:sz w:val="24"/>
          <w:szCs w:val="24"/>
        </w:rPr>
        <w:t>In the 1860s he engineered a series of wars that unified the German states (excluding Austria) into a powerful German Empire under Prussian leadership.</w:t>
      </w:r>
    </w:p>
    <w:p w:rsidR="003D1C01" w:rsidRDefault="00C92EC3" w:rsidP="000E594C">
      <w:pPr>
        <w:spacing w:line="240" w:lineRule="auto"/>
        <w:rPr>
          <w:rFonts w:ascii="Times New Roman" w:hAnsi="Times New Roman" w:cs="Times New Roman"/>
          <w:sz w:val="24"/>
          <w:szCs w:val="24"/>
        </w:rPr>
      </w:pPr>
      <w:r>
        <w:rPr>
          <w:rFonts w:ascii="Times New Roman" w:hAnsi="Times New Roman" w:cs="Times New Roman"/>
          <w:sz w:val="24"/>
          <w:szCs w:val="24"/>
        </w:rPr>
        <w:t>-</w:t>
      </w:r>
      <w:r w:rsidR="00C20A3F" w:rsidRPr="00C20A3F">
        <w:rPr>
          <w:rFonts w:ascii="Times New Roman" w:hAnsi="Times New Roman" w:cs="Times New Roman"/>
          <w:sz w:val="24"/>
          <w:szCs w:val="24"/>
        </w:rPr>
        <w:t>His diplomacy of realpolitik and powerful rule at home gained him the nickname the "Iron Chancellor."</w:t>
      </w:r>
    </w:p>
    <w:p w:rsidR="00C20A3F" w:rsidRDefault="00C20A3F" w:rsidP="000E594C">
      <w:pPr>
        <w:spacing w:line="240" w:lineRule="auto"/>
        <w:rPr>
          <w:rFonts w:ascii="Times New Roman" w:hAnsi="Times New Roman" w:cs="Times New Roman"/>
          <w:sz w:val="24"/>
          <w:szCs w:val="24"/>
        </w:rPr>
      </w:pPr>
      <w:r>
        <w:rPr>
          <w:rFonts w:ascii="Times New Roman" w:hAnsi="Times New Roman" w:cs="Times New Roman"/>
          <w:sz w:val="24"/>
          <w:szCs w:val="24"/>
        </w:rPr>
        <w:t>-</w:t>
      </w:r>
      <w:r w:rsidR="00942F0F" w:rsidRPr="00942F0F">
        <w:rPr>
          <w:rFonts w:ascii="Times New Roman" w:hAnsi="Times New Roman" w:cs="Times New Roman"/>
          <w:sz w:val="24"/>
          <w:szCs w:val="24"/>
        </w:rPr>
        <w:t>He created the first welfare state in the modern world, with the goal of gaining working class support that might otherwise go to his Socialist enemies</w:t>
      </w:r>
      <w:r w:rsidR="00F33594">
        <w:rPr>
          <w:rFonts w:ascii="Times New Roman" w:hAnsi="Times New Roman" w:cs="Times New Roman"/>
          <w:sz w:val="24"/>
          <w:szCs w:val="24"/>
        </w:rPr>
        <w:t>.</w:t>
      </w:r>
    </w:p>
    <w:p w:rsidR="00E91142" w:rsidRDefault="00E91142" w:rsidP="000E594C">
      <w:pPr>
        <w:spacing w:line="240" w:lineRule="auto"/>
        <w:rPr>
          <w:rFonts w:ascii="Times New Roman" w:hAnsi="Times New Roman" w:cs="Times New Roman"/>
          <w:sz w:val="24"/>
          <w:szCs w:val="24"/>
        </w:rPr>
      </w:pPr>
      <w:r>
        <w:rPr>
          <w:rFonts w:ascii="Times New Roman" w:hAnsi="Times New Roman" w:cs="Times New Roman"/>
          <w:sz w:val="24"/>
          <w:szCs w:val="24"/>
        </w:rPr>
        <w:t>-Hero to German nationalists</w:t>
      </w:r>
    </w:p>
    <w:p w:rsidR="000E594C" w:rsidRDefault="000E594C" w:rsidP="000E594C">
      <w:pPr>
        <w:spacing w:line="240" w:lineRule="auto"/>
        <w:rPr>
          <w:rFonts w:ascii="Times New Roman" w:hAnsi="Times New Roman" w:cs="Times New Roman"/>
          <w:sz w:val="24"/>
          <w:szCs w:val="24"/>
        </w:rPr>
      </w:pPr>
    </w:p>
    <w:p w:rsidR="000E594C" w:rsidRPr="00EF0B92" w:rsidRDefault="000E594C" w:rsidP="000E594C">
      <w:pPr>
        <w:spacing w:line="240" w:lineRule="auto"/>
        <w:rPr>
          <w:rFonts w:ascii="Times New Roman" w:hAnsi="Times New Roman" w:cs="Times New Roman"/>
          <w:sz w:val="24"/>
          <w:szCs w:val="24"/>
          <w:u w:val="single"/>
        </w:rPr>
      </w:pPr>
      <w:r w:rsidRPr="00EF0B92">
        <w:rPr>
          <w:rFonts w:ascii="Times New Roman" w:hAnsi="Times New Roman" w:cs="Times New Roman"/>
          <w:sz w:val="24"/>
          <w:szCs w:val="24"/>
          <w:u w:val="single"/>
        </w:rPr>
        <w:lastRenderedPageBreak/>
        <w:t>Why did the author write it?</w:t>
      </w:r>
    </w:p>
    <w:p w:rsidR="00421C9D" w:rsidRDefault="000E594C" w:rsidP="000E594C">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response to </w:t>
      </w:r>
      <w:r w:rsidR="00812583">
        <w:rPr>
          <w:rFonts w:ascii="Times New Roman" w:hAnsi="Times New Roman" w:cs="Times New Roman"/>
          <w:sz w:val="24"/>
          <w:szCs w:val="24"/>
        </w:rPr>
        <w:t xml:space="preserve">the Landtag </w:t>
      </w:r>
      <w:r w:rsidR="000125A4">
        <w:rPr>
          <w:rFonts w:ascii="Times New Roman" w:hAnsi="Times New Roman" w:cs="Times New Roman"/>
          <w:sz w:val="24"/>
          <w:szCs w:val="24"/>
        </w:rPr>
        <w:t xml:space="preserve">dismissing expansion </w:t>
      </w:r>
      <w:r w:rsidR="00421C9D">
        <w:rPr>
          <w:rFonts w:ascii="Times New Roman" w:hAnsi="Times New Roman" w:cs="Times New Roman"/>
          <w:sz w:val="24"/>
          <w:szCs w:val="24"/>
        </w:rPr>
        <w:t>of Prussian military budget and reform, Bismarck drafted a new bill. This bill retroactively legalized state budgets from 1862 to 1866. Two days before this bill was passed, Bismarck gave this speech. The speech contains a double peace offering: One with Austria to consummate Prussia’s dominance in Northern Germany and another with former enemies in the Landtag.</w:t>
      </w:r>
    </w:p>
    <w:p w:rsidR="00421C9D" w:rsidRPr="00EF0B92" w:rsidRDefault="00E96F55" w:rsidP="000E594C">
      <w:pPr>
        <w:spacing w:line="240" w:lineRule="auto"/>
        <w:rPr>
          <w:rFonts w:ascii="Times New Roman" w:hAnsi="Times New Roman" w:cs="Times New Roman"/>
          <w:sz w:val="24"/>
          <w:szCs w:val="24"/>
          <w:u w:val="single"/>
        </w:rPr>
      </w:pPr>
      <w:r w:rsidRPr="00EF0B92">
        <w:rPr>
          <w:rFonts w:ascii="Times New Roman" w:hAnsi="Times New Roman" w:cs="Times New Roman"/>
          <w:sz w:val="24"/>
          <w:szCs w:val="24"/>
          <w:u w:val="single"/>
        </w:rPr>
        <w:t>Who was the Author’s audience?</w:t>
      </w:r>
    </w:p>
    <w:p w:rsidR="00822AE4" w:rsidRPr="002F4773" w:rsidRDefault="00E96F55" w:rsidP="007E7F0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was a political speech. </w:t>
      </w:r>
      <w:r w:rsidR="007E7F0D">
        <w:rPr>
          <w:rFonts w:ascii="Times New Roman" w:hAnsi="Times New Roman" w:cs="Times New Roman"/>
          <w:sz w:val="24"/>
          <w:szCs w:val="24"/>
        </w:rPr>
        <w:t>He gave it to a crowd of politicians</w:t>
      </w:r>
      <w:r w:rsidR="002C51BE">
        <w:rPr>
          <w:rFonts w:ascii="Times New Roman" w:hAnsi="Times New Roman" w:cs="Times New Roman"/>
          <w:sz w:val="24"/>
          <w:szCs w:val="24"/>
        </w:rPr>
        <w:t xml:space="preserve"> where it was received well by the Progressive Party.  (</w:t>
      </w:r>
      <w:r w:rsidR="002C51BE" w:rsidRPr="002C51BE">
        <w:rPr>
          <w:rFonts w:ascii="Times New Roman" w:hAnsi="Times New Roman" w:cs="Times New Roman"/>
          <w:sz w:val="24"/>
          <w:szCs w:val="24"/>
        </w:rPr>
        <w:t>http://home.wlu.edu/~patchw/His_213/reader_.htm#Three</w:t>
      </w:r>
      <w:r w:rsidR="002C51BE">
        <w:rPr>
          <w:rFonts w:ascii="Times New Roman" w:hAnsi="Times New Roman" w:cs="Times New Roman"/>
          <w:sz w:val="24"/>
          <w:szCs w:val="24"/>
        </w:rPr>
        <w:t>)</w:t>
      </w:r>
    </w:p>
    <w:p w:rsidR="007E7F0D" w:rsidRPr="00EF0B92" w:rsidRDefault="00B15739" w:rsidP="000E594C">
      <w:pPr>
        <w:spacing w:line="240" w:lineRule="auto"/>
        <w:rPr>
          <w:rFonts w:ascii="Times New Roman" w:hAnsi="Times New Roman" w:cs="Times New Roman"/>
          <w:sz w:val="24"/>
          <w:szCs w:val="24"/>
          <w:u w:val="single"/>
        </w:rPr>
      </w:pPr>
      <w:r w:rsidRPr="00EF0B92">
        <w:rPr>
          <w:rFonts w:ascii="Times New Roman" w:hAnsi="Times New Roman" w:cs="Times New Roman"/>
          <w:sz w:val="24"/>
          <w:szCs w:val="24"/>
          <w:u w:val="single"/>
        </w:rPr>
        <w:t>What was the Author’s goal?</w:t>
      </w:r>
    </w:p>
    <w:p w:rsidR="00B15739" w:rsidRDefault="00B15739" w:rsidP="000E594C">
      <w:pPr>
        <w:spacing w:line="240" w:lineRule="auto"/>
        <w:rPr>
          <w:rFonts w:ascii="Times New Roman" w:hAnsi="Times New Roman" w:cs="Times New Roman"/>
          <w:sz w:val="24"/>
          <w:szCs w:val="24"/>
        </w:rPr>
      </w:pPr>
      <w:r>
        <w:rPr>
          <w:rFonts w:ascii="Times New Roman" w:hAnsi="Times New Roman" w:cs="Times New Roman"/>
          <w:sz w:val="24"/>
          <w:szCs w:val="24"/>
        </w:rPr>
        <w:t>Bismarck wrote this in order to sway the opinion of bureaucrats</w:t>
      </w:r>
      <w:r w:rsidR="00BB712C">
        <w:rPr>
          <w:rFonts w:ascii="Times New Roman" w:hAnsi="Times New Roman" w:cs="Times New Roman"/>
          <w:sz w:val="24"/>
          <w:szCs w:val="24"/>
        </w:rPr>
        <w:t xml:space="preserve"> (mainly his liberal opponents)</w:t>
      </w:r>
      <w:r>
        <w:rPr>
          <w:rFonts w:ascii="Times New Roman" w:hAnsi="Times New Roman" w:cs="Times New Roman"/>
          <w:sz w:val="24"/>
          <w:szCs w:val="24"/>
        </w:rPr>
        <w:t xml:space="preserve"> to pass his bil</w:t>
      </w:r>
      <w:r w:rsidR="004B47F7">
        <w:rPr>
          <w:rFonts w:ascii="Times New Roman" w:hAnsi="Times New Roman" w:cs="Times New Roman"/>
          <w:sz w:val="24"/>
          <w:szCs w:val="24"/>
        </w:rPr>
        <w:t>l. This was a persuasive speech.</w:t>
      </w:r>
    </w:p>
    <w:p w:rsidR="0098190C" w:rsidRDefault="0098190C" w:rsidP="000E594C">
      <w:pPr>
        <w:spacing w:line="240" w:lineRule="auto"/>
        <w:rPr>
          <w:rFonts w:ascii="Times New Roman" w:hAnsi="Times New Roman" w:cs="Times New Roman"/>
          <w:sz w:val="24"/>
          <w:szCs w:val="24"/>
        </w:rPr>
      </w:pPr>
    </w:p>
    <w:p w:rsidR="005F4B4D" w:rsidRDefault="005F4B4D" w:rsidP="000E594C">
      <w:pPr>
        <w:spacing w:line="240" w:lineRule="auto"/>
        <w:rPr>
          <w:rFonts w:ascii="Times New Roman" w:hAnsi="Times New Roman" w:cs="Times New Roman"/>
          <w:b/>
          <w:sz w:val="28"/>
          <w:szCs w:val="28"/>
        </w:rPr>
      </w:pPr>
      <w:r w:rsidRPr="005F4B4D">
        <w:rPr>
          <w:rFonts w:ascii="Times New Roman" w:hAnsi="Times New Roman" w:cs="Times New Roman"/>
          <w:b/>
          <w:sz w:val="28"/>
          <w:szCs w:val="28"/>
        </w:rPr>
        <w:t xml:space="preserve">Source Exploration </w:t>
      </w:r>
    </w:p>
    <w:p w:rsidR="005F4B4D" w:rsidRPr="00614A5F" w:rsidRDefault="004313AB" w:rsidP="000E594C">
      <w:pPr>
        <w:spacing w:line="240" w:lineRule="auto"/>
        <w:rPr>
          <w:rFonts w:ascii="Times New Roman" w:hAnsi="Times New Roman" w:cs="Times New Roman"/>
          <w:sz w:val="24"/>
          <w:szCs w:val="24"/>
          <w:u w:val="single"/>
        </w:rPr>
      </w:pPr>
      <w:r w:rsidRPr="00614A5F">
        <w:rPr>
          <w:rFonts w:ascii="Times New Roman" w:hAnsi="Times New Roman" w:cs="Times New Roman"/>
          <w:sz w:val="24"/>
          <w:szCs w:val="24"/>
          <w:u w:val="single"/>
        </w:rPr>
        <w:t>General Web Search</w:t>
      </w:r>
    </w:p>
    <w:p w:rsidR="004313AB" w:rsidRDefault="002C227E" w:rsidP="000E594C">
      <w:pPr>
        <w:spacing w:line="240" w:lineRule="auto"/>
        <w:rPr>
          <w:rStyle w:val="Hyperlink"/>
          <w:rFonts w:ascii="Times New Roman" w:hAnsi="Times New Roman" w:cs="Times New Roman"/>
          <w:sz w:val="24"/>
          <w:szCs w:val="24"/>
        </w:rPr>
      </w:pPr>
      <w:r>
        <w:rPr>
          <w:rFonts w:ascii="Times New Roman" w:hAnsi="Times New Roman" w:cs="Times New Roman"/>
          <w:sz w:val="24"/>
          <w:szCs w:val="24"/>
        </w:rPr>
        <w:t>1.</w:t>
      </w:r>
      <w:hyperlink r:id="rId6" w:anchor="Three" w:history="1">
        <w:r w:rsidRPr="00B4255C">
          <w:rPr>
            <w:rStyle w:val="Hyperlink"/>
            <w:rFonts w:ascii="Times New Roman" w:hAnsi="Times New Roman" w:cs="Times New Roman"/>
            <w:sz w:val="24"/>
            <w:szCs w:val="24"/>
          </w:rPr>
          <w:t>http://home.wlu.edu/~patch</w:t>
        </w:r>
        <w:r w:rsidRPr="00B4255C">
          <w:rPr>
            <w:rStyle w:val="Hyperlink"/>
            <w:rFonts w:ascii="Times New Roman" w:hAnsi="Times New Roman" w:cs="Times New Roman"/>
            <w:sz w:val="24"/>
            <w:szCs w:val="24"/>
          </w:rPr>
          <w:t>w</w:t>
        </w:r>
        <w:r w:rsidRPr="00B4255C">
          <w:rPr>
            <w:rStyle w:val="Hyperlink"/>
            <w:rFonts w:ascii="Times New Roman" w:hAnsi="Times New Roman" w:cs="Times New Roman"/>
            <w:sz w:val="24"/>
            <w:szCs w:val="24"/>
          </w:rPr>
          <w:t>/His_213/reader_.htm#Three</w:t>
        </w:r>
      </w:hyperlink>
    </w:p>
    <w:p w:rsidR="002C227E" w:rsidRDefault="003017C5" w:rsidP="0028115A">
      <w:pPr>
        <w:spacing w:line="240" w:lineRule="auto"/>
        <w:rPr>
          <w:rFonts w:ascii="Times New Roman" w:hAnsi="Times New Roman" w:cs="Times New Roman"/>
          <w:sz w:val="24"/>
          <w:szCs w:val="24"/>
        </w:rPr>
      </w:pPr>
      <w:r>
        <w:rPr>
          <w:rFonts w:ascii="Times New Roman" w:hAnsi="Times New Roman" w:cs="Times New Roman"/>
          <w:sz w:val="24"/>
          <w:szCs w:val="24"/>
        </w:rPr>
        <w:t>I searched google with the phrase “</w:t>
      </w:r>
      <w:r w:rsidR="00C33BB4">
        <w:rPr>
          <w:rFonts w:ascii="Times New Roman" w:hAnsi="Times New Roman" w:cs="Times New Roman"/>
          <w:sz w:val="24"/>
          <w:szCs w:val="24"/>
        </w:rPr>
        <w:t xml:space="preserve">Bismarck Indemnity Bill”. This </w:t>
      </w:r>
      <w:r w:rsidR="003D119D">
        <w:rPr>
          <w:rFonts w:ascii="Times New Roman" w:hAnsi="Times New Roman" w:cs="Times New Roman"/>
          <w:sz w:val="24"/>
          <w:szCs w:val="24"/>
        </w:rPr>
        <w:t>source</w:t>
      </w:r>
      <w:r w:rsidR="00C33BB4">
        <w:rPr>
          <w:rFonts w:ascii="Times New Roman" w:hAnsi="Times New Roman" w:cs="Times New Roman"/>
          <w:sz w:val="24"/>
          <w:szCs w:val="24"/>
        </w:rPr>
        <w:t xml:space="preserve"> showed up and contains information about many pieces of </w:t>
      </w:r>
      <w:r w:rsidR="00025E07">
        <w:rPr>
          <w:rFonts w:ascii="Times New Roman" w:hAnsi="Times New Roman" w:cs="Times New Roman"/>
          <w:sz w:val="24"/>
          <w:szCs w:val="24"/>
        </w:rPr>
        <w:t>Bismarck’s political disclosure.</w:t>
      </w:r>
      <w:r w:rsidR="003D119D">
        <w:rPr>
          <w:rFonts w:ascii="Times New Roman" w:hAnsi="Times New Roman" w:cs="Times New Roman"/>
          <w:sz w:val="24"/>
          <w:szCs w:val="24"/>
        </w:rPr>
        <w:t xml:space="preserve"> It is a website for a graduate school course taking place in Fall 2014. The original source was cited from a political encyclopedia of German Political speeches from 1850-1870 published in 1977.</w:t>
      </w:r>
      <w:r w:rsidR="00025E07">
        <w:rPr>
          <w:rFonts w:ascii="Times New Roman" w:hAnsi="Times New Roman" w:cs="Times New Roman"/>
          <w:sz w:val="24"/>
          <w:szCs w:val="24"/>
        </w:rPr>
        <w:t xml:space="preserve"> Number 3 lists information about his Indemnity bill. One thing mentioned in this article that I </w:t>
      </w:r>
      <w:r w:rsidR="007C1CF0">
        <w:rPr>
          <w:rFonts w:ascii="Times New Roman" w:hAnsi="Times New Roman" w:cs="Times New Roman"/>
          <w:sz w:val="24"/>
          <w:szCs w:val="24"/>
        </w:rPr>
        <w:t xml:space="preserve">took away from it is the idea that his audience enjoyed what he was saying. There are annotations of applause, laughter and bravado </w:t>
      </w:r>
      <w:r w:rsidR="00BE300B">
        <w:rPr>
          <w:rFonts w:ascii="Times New Roman" w:hAnsi="Times New Roman" w:cs="Times New Roman"/>
          <w:sz w:val="24"/>
          <w:szCs w:val="24"/>
        </w:rPr>
        <w:t>listed throughout.</w:t>
      </w:r>
      <w:r w:rsidR="0028115A">
        <w:rPr>
          <w:rFonts w:ascii="Times New Roman" w:hAnsi="Times New Roman" w:cs="Times New Roman"/>
          <w:sz w:val="24"/>
          <w:szCs w:val="24"/>
        </w:rPr>
        <w:t xml:space="preserve"> This article was written by William L. Patch, </w:t>
      </w:r>
      <w:r w:rsidR="0028115A" w:rsidRPr="0028115A">
        <w:rPr>
          <w:rFonts w:ascii="Times New Roman" w:hAnsi="Times New Roman" w:cs="Times New Roman"/>
          <w:sz w:val="24"/>
          <w:szCs w:val="24"/>
        </w:rPr>
        <w:t>Kenan Professor of History at Washington &amp; Lee University</w:t>
      </w:r>
      <w:r w:rsidR="0028115A">
        <w:rPr>
          <w:rFonts w:ascii="Times New Roman" w:hAnsi="Times New Roman" w:cs="Times New Roman"/>
          <w:sz w:val="24"/>
          <w:szCs w:val="24"/>
        </w:rPr>
        <w:t>. He received his B.A. in H</w:t>
      </w:r>
      <w:r w:rsidR="0028115A" w:rsidRPr="0028115A">
        <w:rPr>
          <w:rFonts w:ascii="Times New Roman" w:hAnsi="Times New Roman" w:cs="Times New Roman"/>
          <w:sz w:val="24"/>
          <w:szCs w:val="24"/>
        </w:rPr>
        <w:t>istory from the University of Calif</w:t>
      </w:r>
      <w:r w:rsidR="0028115A">
        <w:rPr>
          <w:rFonts w:ascii="Times New Roman" w:hAnsi="Times New Roman" w:cs="Times New Roman"/>
          <w:sz w:val="24"/>
          <w:szCs w:val="24"/>
        </w:rPr>
        <w:t>ornia at Berkeley in 1975 and his</w:t>
      </w:r>
      <w:r w:rsidR="0028115A" w:rsidRPr="0028115A">
        <w:rPr>
          <w:rFonts w:ascii="Times New Roman" w:hAnsi="Times New Roman" w:cs="Times New Roman"/>
          <w:sz w:val="24"/>
          <w:szCs w:val="24"/>
        </w:rPr>
        <w:t xml:space="preserve"> Ph.D. in modern European history from Yale in 1981.</w:t>
      </w:r>
      <w:r w:rsidR="0028115A">
        <w:rPr>
          <w:rFonts w:ascii="Times New Roman" w:hAnsi="Times New Roman" w:cs="Times New Roman"/>
          <w:sz w:val="24"/>
          <w:szCs w:val="24"/>
        </w:rPr>
        <w:t xml:space="preserve"> Throughout his higher education he also spent years abroad researching at the </w:t>
      </w:r>
      <w:r w:rsidR="0028115A" w:rsidRPr="0028115A">
        <w:rPr>
          <w:rFonts w:ascii="Times New Roman" w:hAnsi="Times New Roman" w:cs="Times New Roman"/>
          <w:sz w:val="24"/>
          <w:szCs w:val="24"/>
        </w:rPr>
        <w:t>University of Göttingen</w:t>
      </w:r>
      <w:r w:rsidR="0028115A">
        <w:rPr>
          <w:rFonts w:ascii="Times New Roman" w:hAnsi="Times New Roman" w:cs="Times New Roman"/>
          <w:sz w:val="24"/>
          <w:szCs w:val="24"/>
        </w:rPr>
        <w:t xml:space="preserve"> and the </w:t>
      </w:r>
      <w:r w:rsidR="0028115A" w:rsidRPr="0028115A">
        <w:rPr>
          <w:rFonts w:ascii="Times New Roman" w:hAnsi="Times New Roman" w:cs="Times New Roman"/>
          <w:sz w:val="24"/>
          <w:szCs w:val="24"/>
        </w:rPr>
        <w:t>University of Bochum</w:t>
      </w:r>
      <w:r w:rsidR="0028115A">
        <w:rPr>
          <w:rFonts w:ascii="Times New Roman" w:hAnsi="Times New Roman" w:cs="Times New Roman"/>
          <w:sz w:val="24"/>
          <w:szCs w:val="24"/>
        </w:rPr>
        <w:t xml:space="preserve">. </w:t>
      </w:r>
      <w:r w:rsidR="00134D35">
        <w:rPr>
          <w:rFonts w:ascii="Times New Roman" w:hAnsi="Times New Roman" w:cs="Times New Roman"/>
          <w:sz w:val="24"/>
          <w:szCs w:val="24"/>
        </w:rPr>
        <w:t xml:space="preserve">This web source is used as class material for his graduate school class, History 213 at </w:t>
      </w:r>
      <w:r w:rsidR="00134D35" w:rsidRPr="00134D35">
        <w:rPr>
          <w:rFonts w:ascii="Times New Roman" w:hAnsi="Times New Roman" w:cs="Times New Roman"/>
          <w:sz w:val="24"/>
          <w:szCs w:val="24"/>
        </w:rPr>
        <w:t>Washington &amp; Lee University</w:t>
      </w:r>
      <w:r w:rsidR="00134D35">
        <w:rPr>
          <w:rFonts w:ascii="Times New Roman" w:hAnsi="Times New Roman" w:cs="Times New Roman"/>
          <w:sz w:val="24"/>
          <w:szCs w:val="24"/>
        </w:rPr>
        <w:t>.</w:t>
      </w:r>
      <w:r w:rsidR="002C299C">
        <w:rPr>
          <w:rFonts w:ascii="Times New Roman" w:hAnsi="Times New Roman" w:cs="Times New Roman"/>
          <w:sz w:val="24"/>
          <w:szCs w:val="24"/>
        </w:rPr>
        <w:t xml:space="preserve"> (Biographical information found at </w:t>
      </w:r>
      <w:r w:rsidR="002C299C" w:rsidRPr="002C299C">
        <w:rPr>
          <w:rFonts w:ascii="Times New Roman" w:hAnsi="Times New Roman" w:cs="Times New Roman"/>
          <w:sz w:val="24"/>
          <w:szCs w:val="24"/>
        </w:rPr>
        <w:t>http://home.wlu.edu/~patchw/</w:t>
      </w:r>
      <w:r w:rsidR="002C299C">
        <w:rPr>
          <w:rFonts w:ascii="Times New Roman" w:hAnsi="Times New Roman" w:cs="Times New Roman"/>
          <w:sz w:val="24"/>
          <w:szCs w:val="24"/>
        </w:rPr>
        <w:t>)</w:t>
      </w:r>
    </w:p>
    <w:p w:rsidR="00BE300B" w:rsidRDefault="00BE300B" w:rsidP="000E594C">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hyperlink r:id="rId7" w:anchor="ref297538" w:history="1">
        <w:r w:rsidRPr="00B4255C">
          <w:rPr>
            <w:rStyle w:val="Hyperlink"/>
            <w:rFonts w:ascii="Times New Roman" w:hAnsi="Times New Roman" w:cs="Times New Roman"/>
            <w:sz w:val="24"/>
            <w:szCs w:val="24"/>
          </w:rPr>
          <w:t>http://www.britannica.com/place/Germany/History#ref297538</w:t>
        </w:r>
      </w:hyperlink>
    </w:p>
    <w:p w:rsidR="00BE300B" w:rsidRDefault="00BE300B" w:rsidP="000E594C">
      <w:pPr>
        <w:spacing w:line="240" w:lineRule="auto"/>
        <w:rPr>
          <w:rFonts w:ascii="Times New Roman" w:hAnsi="Times New Roman" w:cs="Times New Roman"/>
          <w:sz w:val="24"/>
          <w:szCs w:val="24"/>
        </w:rPr>
      </w:pPr>
      <w:r>
        <w:rPr>
          <w:rFonts w:ascii="Times New Roman" w:hAnsi="Times New Roman" w:cs="Times New Roman"/>
          <w:sz w:val="24"/>
          <w:szCs w:val="24"/>
        </w:rPr>
        <w:t xml:space="preserve">Searching the same phrase, “Bismarck Indemnity Bill” into the duckduckgo browser brought up completely different results. I found an encyclopedia Britannica </w:t>
      </w:r>
      <w:r w:rsidR="003D24C3">
        <w:rPr>
          <w:rFonts w:ascii="Times New Roman" w:hAnsi="Times New Roman" w:cs="Times New Roman"/>
          <w:sz w:val="24"/>
          <w:szCs w:val="24"/>
        </w:rPr>
        <w:t>entry</w:t>
      </w:r>
      <w:r w:rsidR="006F0250">
        <w:rPr>
          <w:rFonts w:ascii="Times New Roman" w:hAnsi="Times New Roman" w:cs="Times New Roman"/>
          <w:sz w:val="24"/>
          <w:szCs w:val="24"/>
        </w:rPr>
        <w:t xml:space="preserve"> focused on </w:t>
      </w:r>
      <w:r w:rsidR="000E1AFD">
        <w:rPr>
          <w:rFonts w:ascii="Times New Roman" w:hAnsi="Times New Roman" w:cs="Times New Roman"/>
          <w:sz w:val="24"/>
          <w:szCs w:val="24"/>
        </w:rPr>
        <w:t xml:space="preserve">Germany </w:t>
      </w:r>
      <w:r w:rsidR="006F0250">
        <w:rPr>
          <w:rFonts w:ascii="Times New Roman" w:hAnsi="Times New Roman" w:cs="Times New Roman"/>
          <w:sz w:val="24"/>
          <w:szCs w:val="24"/>
        </w:rPr>
        <w:t xml:space="preserve">as a whole </w:t>
      </w:r>
      <w:r w:rsidR="000E1AFD">
        <w:rPr>
          <w:rFonts w:ascii="Times New Roman" w:hAnsi="Times New Roman" w:cs="Times New Roman"/>
          <w:sz w:val="24"/>
          <w:szCs w:val="24"/>
        </w:rPr>
        <w:t xml:space="preserve">that mentions Bismarck and his bill on Indemnity. </w:t>
      </w:r>
      <w:r w:rsidR="006F0250">
        <w:rPr>
          <w:rFonts w:ascii="Times New Roman" w:hAnsi="Times New Roman" w:cs="Times New Roman"/>
          <w:sz w:val="24"/>
          <w:szCs w:val="24"/>
        </w:rPr>
        <w:t>This encyclopedia entry</w:t>
      </w:r>
      <w:r w:rsidR="00614A5F">
        <w:rPr>
          <w:rFonts w:ascii="Times New Roman" w:hAnsi="Times New Roman" w:cs="Times New Roman"/>
          <w:sz w:val="24"/>
          <w:szCs w:val="24"/>
        </w:rPr>
        <w:t xml:space="preserve"> gave me insight toward what the effect of the indemnity bill was. </w:t>
      </w:r>
      <w:r w:rsidR="00D64FC3">
        <w:rPr>
          <w:rFonts w:ascii="Times New Roman" w:hAnsi="Times New Roman" w:cs="Times New Roman"/>
          <w:sz w:val="24"/>
          <w:szCs w:val="24"/>
        </w:rPr>
        <w:t xml:space="preserve">After the bill was proposed Bismarck essentially split his liberal opponents into two groups. One group argued there could be no compromise on the formation of a constitutional government, whilst the other more moderate group decided to </w:t>
      </w:r>
      <w:r w:rsidR="00140F0E">
        <w:rPr>
          <w:rFonts w:ascii="Times New Roman" w:hAnsi="Times New Roman" w:cs="Times New Roman"/>
          <w:sz w:val="24"/>
          <w:szCs w:val="24"/>
        </w:rPr>
        <w:t>accept Bismarck’s terms and move forward from there.</w:t>
      </w:r>
      <w:r w:rsidR="006F0250">
        <w:rPr>
          <w:rFonts w:ascii="Times New Roman" w:hAnsi="Times New Roman" w:cs="Times New Roman"/>
          <w:sz w:val="24"/>
          <w:szCs w:val="24"/>
        </w:rPr>
        <w:t xml:space="preserve"> </w:t>
      </w:r>
      <w:r w:rsidR="00FE6BAF">
        <w:rPr>
          <w:rFonts w:ascii="Times New Roman" w:hAnsi="Times New Roman" w:cs="Times New Roman"/>
          <w:sz w:val="24"/>
          <w:szCs w:val="24"/>
        </w:rPr>
        <w:t xml:space="preserve">This encyclopedia </w:t>
      </w:r>
      <w:r w:rsidR="002C299C">
        <w:rPr>
          <w:rFonts w:ascii="Times New Roman" w:hAnsi="Times New Roman" w:cs="Times New Roman"/>
          <w:sz w:val="24"/>
          <w:szCs w:val="24"/>
        </w:rPr>
        <w:t xml:space="preserve">was last updated in October of 2015. I am reluctant to use this source due to the availability of editing similar to Wikipedia. </w:t>
      </w:r>
    </w:p>
    <w:p w:rsidR="00140F0E" w:rsidRDefault="00F578B7" w:rsidP="000E594C">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World Cat</w:t>
      </w:r>
    </w:p>
    <w:p w:rsidR="00F578B7" w:rsidRDefault="00E232D7" w:rsidP="000E594C">
      <w:pPr>
        <w:spacing w:line="240" w:lineRule="auto"/>
        <w:rPr>
          <w:rFonts w:ascii="Times New Roman" w:hAnsi="Times New Roman" w:cs="Times New Roman"/>
          <w:sz w:val="24"/>
          <w:szCs w:val="24"/>
        </w:rPr>
      </w:pPr>
      <w:r>
        <w:rPr>
          <w:rFonts w:ascii="Times New Roman" w:hAnsi="Times New Roman" w:cs="Times New Roman"/>
          <w:sz w:val="24"/>
          <w:szCs w:val="24"/>
        </w:rPr>
        <w:t>3.</w:t>
      </w:r>
      <w:r w:rsidR="00DC7B21" w:rsidRPr="00DC7B21">
        <w:t xml:space="preserve"> </w:t>
      </w:r>
      <w:r w:rsidR="00DC7B21" w:rsidRPr="00DC7B21">
        <w:rPr>
          <w:rFonts w:ascii="Times New Roman" w:hAnsi="Times New Roman" w:cs="Times New Roman"/>
          <w:sz w:val="24"/>
          <w:szCs w:val="24"/>
        </w:rPr>
        <w:t>Ullrich, Volker. Bismarck: the iron chancellor. London: Haus, 2008.</w:t>
      </w:r>
    </w:p>
    <w:p w:rsidR="00E232D7" w:rsidRDefault="00E232D7" w:rsidP="00E232D7">
      <w:pPr>
        <w:spacing w:line="240" w:lineRule="auto"/>
        <w:rPr>
          <w:rFonts w:ascii="Times New Roman" w:hAnsi="Times New Roman" w:cs="Times New Roman"/>
          <w:sz w:val="24"/>
          <w:szCs w:val="24"/>
        </w:rPr>
      </w:pPr>
      <w:r>
        <w:rPr>
          <w:rFonts w:ascii="Times New Roman" w:hAnsi="Times New Roman" w:cs="Times New Roman"/>
          <w:sz w:val="24"/>
          <w:szCs w:val="24"/>
        </w:rPr>
        <w:t xml:space="preserve">Typing in “The Iron Chancellor” to Melvyl/World Cat </w:t>
      </w:r>
      <w:r w:rsidR="00DC7B21">
        <w:rPr>
          <w:rFonts w:ascii="Times New Roman" w:hAnsi="Times New Roman" w:cs="Times New Roman"/>
          <w:sz w:val="24"/>
          <w:szCs w:val="24"/>
        </w:rPr>
        <w:t>brings up a compendium of Bismarck’s reign over unified Germany.</w:t>
      </w:r>
      <w:r w:rsidR="00F05911">
        <w:rPr>
          <w:rFonts w:ascii="Times New Roman" w:hAnsi="Times New Roman" w:cs="Times New Roman"/>
          <w:sz w:val="24"/>
          <w:szCs w:val="24"/>
        </w:rPr>
        <w:t xml:space="preserve"> I searched this term because I knew there was a biography by Bismarck </w:t>
      </w:r>
      <w:r w:rsidR="009B3E3C">
        <w:rPr>
          <w:rFonts w:ascii="Times New Roman" w:hAnsi="Times New Roman" w:cs="Times New Roman"/>
          <w:sz w:val="24"/>
          <w:szCs w:val="24"/>
        </w:rPr>
        <w:t>out there of this name. It is a recent source which is a good secondary source becaus</w:t>
      </w:r>
      <w:r w:rsidR="00455E0D">
        <w:rPr>
          <w:rFonts w:ascii="Times New Roman" w:hAnsi="Times New Roman" w:cs="Times New Roman"/>
          <w:sz w:val="24"/>
          <w:szCs w:val="24"/>
        </w:rPr>
        <w:t>e it has compiled recent</w:t>
      </w:r>
      <w:r w:rsidR="009B3E3C">
        <w:rPr>
          <w:rFonts w:ascii="Times New Roman" w:hAnsi="Times New Roman" w:cs="Times New Roman"/>
          <w:sz w:val="24"/>
          <w:szCs w:val="24"/>
        </w:rPr>
        <w:t xml:space="preserve"> information about Bismarck. The author, Ulrich, is a German historian who </w:t>
      </w:r>
      <w:r w:rsidR="009B3E3C" w:rsidRPr="009B3E3C">
        <w:rPr>
          <w:rFonts w:ascii="Times New Roman" w:hAnsi="Times New Roman" w:cs="Times New Roman"/>
          <w:sz w:val="24"/>
          <w:szCs w:val="24"/>
        </w:rPr>
        <w:t xml:space="preserve">was awarded the Alfred Kerr </w:t>
      </w:r>
      <w:r w:rsidR="00DC1072">
        <w:rPr>
          <w:rFonts w:ascii="Times New Roman" w:hAnsi="Times New Roman" w:cs="Times New Roman"/>
          <w:sz w:val="24"/>
          <w:szCs w:val="24"/>
        </w:rPr>
        <w:t>Prize for literary criticism and in 2008</w:t>
      </w:r>
      <w:r w:rsidR="009B3E3C" w:rsidRPr="009B3E3C">
        <w:rPr>
          <w:rFonts w:ascii="Times New Roman" w:hAnsi="Times New Roman" w:cs="Times New Roman"/>
          <w:sz w:val="24"/>
          <w:szCs w:val="24"/>
        </w:rPr>
        <w:t xml:space="preserve"> received an honorary doctorate from the University of Jena.</w:t>
      </w:r>
      <w:r w:rsidR="004061C3">
        <w:rPr>
          <w:rFonts w:ascii="Times New Roman" w:hAnsi="Times New Roman" w:cs="Times New Roman"/>
          <w:sz w:val="24"/>
          <w:szCs w:val="24"/>
        </w:rPr>
        <w:t xml:space="preserve"> This information is listed on the Wikipedia page of his name found by a simple google search</w:t>
      </w:r>
      <w:r w:rsidR="004620A5">
        <w:rPr>
          <w:rFonts w:ascii="Times New Roman" w:hAnsi="Times New Roman" w:cs="Times New Roman"/>
          <w:sz w:val="24"/>
          <w:szCs w:val="24"/>
        </w:rPr>
        <w:t xml:space="preserve"> </w:t>
      </w:r>
      <w:r w:rsidR="004061C3">
        <w:rPr>
          <w:rFonts w:ascii="Times New Roman" w:hAnsi="Times New Roman" w:cs="Times New Roman"/>
          <w:sz w:val="24"/>
          <w:szCs w:val="24"/>
        </w:rPr>
        <w:t>(</w:t>
      </w:r>
      <w:r w:rsidR="004061C3" w:rsidRPr="004061C3">
        <w:t xml:space="preserve"> </w:t>
      </w:r>
      <w:hyperlink r:id="rId8" w:history="1">
        <w:r w:rsidR="004061C3" w:rsidRPr="004B0F79">
          <w:rPr>
            <w:rStyle w:val="Hyperlink"/>
            <w:rFonts w:ascii="Times New Roman" w:hAnsi="Times New Roman" w:cs="Times New Roman"/>
            <w:sz w:val="24"/>
            <w:szCs w:val="24"/>
          </w:rPr>
          <w:t>https://en.wikipedia.org/wiki/Volker_Ullrich</w:t>
        </w:r>
      </w:hyperlink>
      <w:r w:rsidR="004061C3">
        <w:rPr>
          <w:rFonts w:ascii="Times New Roman" w:hAnsi="Times New Roman" w:cs="Times New Roman"/>
          <w:sz w:val="24"/>
          <w:szCs w:val="24"/>
        </w:rPr>
        <w:t xml:space="preserve"> )</w:t>
      </w:r>
      <w:r w:rsidR="00FE76C9">
        <w:rPr>
          <w:rFonts w:ascii="Times New Roman" w:hAnsi="Times New Roman" w:cs="Times New Roman"/>
          <w:sz w:val="24"/>
          <w:szCs w:val="24"/>
        </w:rPr>
        <w:t>.</w:t>
      </w:r>
      <w:r w:rsidR="00DC7B21">
        <w:rPr>
          <w:rFonts w:ascii="Times New Roman" w:hAnsi="Times New Roman" w:cs="Times New Roman"/>
          <w:sz w:val="24"/>
          <w:szCs w:val="24"/>
        </w:rPr>
        <w:t xml:space="preserve"> This is a significant </w:t>
      </w:r>
      <w:r w:rsidR="00FE76C9">
        <w:rPr>
          <w:rFonts w:ascii="Times New Roman" w:hAnsi="Times New Roman" w:cs="Times New Roman"/>
          <w:sz w:val="24"/>
          <w:szCs w:val="24"/>
        </w:rPr>
        <w:t>find because the</w:t>
      </w:r>
      <w:r w:rsidR="00DC7B21">
        <w:rPr>
          <w:rFonts w:ascii="Times New Roman" w:hAnsi="Times New Roman" w:cs="Times New Roman"/>
          <w:sz w:val="24"/>
          <w:szCs w:val="24"/>
        </w:rPr>
        <w:t xml:space="preserve"> book is owned by the University of California system and is currently kept at UC Davis and UC San Diego.</w:t>
      </w:r>
      <w:r w:rsidR="0001689B">
        <w:rPr>
          <w:rFonts w:ascii="Times New Roman" w:hAnsi="Times New Roman" w:cs="Times New Roman"/>
          <w:sz w:val="24"/>
          <w:szCs w:val="24"/>
        </w:rPr>
        <w:t xml:space="preserve"> I have also ordered the book be sent to t</w:t>
      </w:r>
      <w:r w:rsidR="003F1A0A">
        <w:rPr>
          <w:rFonts w:ascii="Times New Roman" w:hAnsi="Times New Roman" w:cs="Times New Roman"/>
          <w:sz w:val="24"/>
          <w:szCs w:val="24"/>
        </w:rPr>
        <w:t xml:space="preserve">he UC Santa Barbara library, it arrived </w:t>
      </w:r>
      <w:r w:rsidR="00DD641C">
        <w:rPr>
          <w:rFonts w:ascii="Times New Roman" w:hAnsi="Times New Roman" w:cs="Times New Roman"/>
          <w:sz w:val="24"/>
          <w:szCs w:val="24"/>
        </w:rPr>
        <w:t>on November 19</w:t>
      </w:r>
      <w:r w:rsidR="00DD641C" w:rsidRPr="00DD641C">
        <w:rPr>
          <w:rFonts w:ascii="Times New Roman" w:hAnsi="Times New Roman" w:cs="Times New Roman"/>
          <w:sz w:val="24"/>
          <w:szCs w:val="24"/>
          <w:vertAlign w:val="superscript"/>
        </w:rPr>
        <w:t>th</w:t>
      </w:r>
      <w:r w:rsidR="00DD641C">
        <w:rPr>
          <w:rFonts w:ascii="Times New Roman" w:hAnsi="Times New Roman" w:cs="Times New Roman"/>
          <w:sz w:val="24"/>
          <w:szCs w:val="24"/>
        </w:rPr>
        <w:t>. I checked it out for the day from the library on Thursday November 20</w:t>
      </w:r>
      <w:r w:rsidR="00DD641C" w:rsidRPr="00DD641C">
        <w:rPr>
          <w:rFonts w:ascii="Times New Roman" w:hAnsi="Times New Roman" w:cs="Times New Roman"/>
          <w:sz w:val="24"/>
          <w:szCs w:val="24"/>
          <w:vertAlign w:val="superscript"/>
        </w:rPr>
        <w:t>th</w:t>
      </w:r>
      <w:r w:rsidR="00DD641C">
        <w:rPr>
          <w:rFonts w:ascii="Times New Roman" w:hAnsi="Times New Roman" w:cs="Times New Roman"/>
          <w:sz w:val="24"/>
          <w:szCs w:val="24"/>
        </w:rPr>
        <w:t xml:space="preserve">. Inside the source Ulrich interprets Bismarck’s Indemnity speech. He calls it a win for conservatives in the Reichstag due to its ability to split the left on the contents of the bill. He continues to say this was the beginning of Bismarck’s </w:t>
      </w:r>
      <w:r w:rsidR="00884139">
        <w:rPr>
          <w:rFonts w:ascii="Times New Roman" w:hAnsi="Times New Roman" w:cs="Times New Roman"/>
          <w:sz w:val="24"/>
          <w:szCs w:val="24"/>
        </w:rPr>
        <w:t>ability to break down the liberals.</w:t>
      </w:r>
    </w:p>
    <w:p w:rsidR="00D30D7C" w:rsidRPr="00F55F38" w:rsidRDefault="00F55F38" w:rsidP="00E232D7">
      <w:pPr>
        <w:spacing w:line="240" w:lineRule="auto"/>
        <w:rPr>
          <w:rFonts w:ascii="Times New Roman" w:hAnsi="Times New Roman" w:cs="Times New Roman"/>
          <w:sz w:val="24"/>
          <w:szCs w:val="24"/>
        </w:rPr>
      </w:pPr>
      <w:r>
        <w:rPr>
          <w:rFonts w:ascii="Times New Roman" w:hAnsi="Times New Roman" w:cs="Times New Roman"/>
          <w:sz w:val="24"/>
          <w:szCs w:val="24"/>
          <w:u w:val="single"/>
        </w:rPr>
        <w:t>Google Books</w:t>
      </w:r>
    </w:p>
    <w:p w:rsidR="00E232D7" w:rsidRDefault="00C37B12" w:rsidP="000E594C">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CE2C04" w:rsidRPr="00CE2C04">
        <w:rPr>
          <w:rFonts w:ascii="Times New Roman" w:hAnsi="Times New Roman" w:cs="Times New Roman"/>
          <w:sz w:val="24"/>
          <w:szCs w:val="24"/>
        </w:rPr>
        <w:t>Hamerow, Theodore S., eds. Otto Von Bismarck And Imperial Germany: A Historical Assessment. Lexington, Mass. : D.C. Heath, ©1994</w:t>
      </w:r>
      <w:r w:rsidR="00114324">
        <w:rPr>
          <w:rFonts w:ascii="Times New Roman" w:hAnsi="Times New Roman" w:cs="Times New Roman"/>
          <w:sz w:val="24"/>
          <w:szCs w:val="24"/>
        </w:rPr>
        <w:t xml:space="preserve"> 2</w:t>
      </w:r>
      <w:r w:rsidR="00114324" w:rsidRPr="00114324">
        <w:rPr>
          <w:rFonts w:ascii="Times New Roman" w:hAnsi="Times New Roman" w:cs="Times New Roman"/>
          <w:sz w:val="24"/>
          <w:szCs w:val="24"/>
          <w:vertAlign w:val="superscript"/>
        </w:rPr>
        <w:t>nd</w:t>
      </w:r>
      <w:r w:rsidR="00114324">
        <w:rPr>
          <w:rFonts w:ascii="Times New Roman" w:hAnsi="Times New Roman" w:cs="Times New Roman"/>
          <w:sz w:val="24"/>
          <w:szCs w:val="24"/>
        </w:rPr>
        <w:t xml:space="preserve"> ed</w:t>
      </w:r>
      <w:r w:rsidR="00CE2C04" w:rsidRPr="00CE2C04">
        <w:rPr>
          <w:rFonts w:ascii="Times New Roman" w:hAnsi="Times New Roman" w:cs="Times New Roman"/>
          <w:sz w:val="24"/>
          <w:szCs w:val="24"/>
        </w:rPr>
        <w:t>. Print.</w:t>
      </w:r>
    </w:p>
    <w:p w:rsidR="0064664E" w:rsidRDefault="00DD62B8" w:rsidP="000E594C">
      <w:pPr>
        <w:spacing w:line="240" w:lineRule="auto"/>
        <w:rPr>
          <w:rFonts w:ascii="Times New Roman" w:hAnsi="Times New Roman" w:cs="Times New Roman"/>
          <w:sz w:val="24"/>
          <w:szCs w:val="24"/>
        </w:rPr>
      </w:pPr>
      <w:r>
        <w:rPr>
          <w:rFonts w:ascii="Times New Roman" w:hAnsi="Times New Roman" w:cs="Times New Roman"/>
          <w:sz w:val="24"/>
          <w:szCs w:val="24"/>
        </w:rPr>
        <w:t>A Google Books search of the phrase, “</w:t>
      </w:r>
      <w:r w:rsidRPr="00DD62B8">
        <w:rPr>
          <w:rFonts w:ascii="Times New Roman" w:hAnsi="Times New Roman" w:cs="Times New Roman"/>
          <w:sz w:val="24"/>
          <w:szCs w:val="24"/>
        </w:rPr>
        <w:t>Otto Von Bismarck Indemnity</w:t>
      </w:r>
      <w:r w:rsidR="0064664E">
        <w:rPr>
          <w:rFonts w:ascii="Times New Roman" w:hAnsi="Times New Roman" w:cs="Times New Roman"/>
          <w:sz w:val="24"/>
          <w:szCs w:val="24"/>
        </w:rPr>
        <w:t xml:space="preserve"> Bill</w:t>
      </w:r>
      <w:r>
        <w:rPr>
          <w:rFonts w:ascii="Times New Roman" w:hAnsi="Times New Roman" w:cs="Times New Roman"/>
          <w:sz w:val="24"/>
          <w:szCs w:val="24"/>
        </w:rPr>
        <w:t>” brought me to this source</w:t>
      </w:r>
      <w:r w:rsidR="004061C3">
        <w:rPr>
          <w:rFonts w:ascii="Times New Roman" w:hAnsi="Times New Roman" w:cs="Times New Roman"/>
          <w:sz w:val="24"/>
          <w:szCs w:val="24"/>
        </w:rPr>
        <w:t xml:space="preserve"> among others</w:t>
      </w:r>
      <w:r>
        <w:rPr>
          <w:rFonts w:ascii="Times New Roman" w:hAnsi="Times New Roman" w:cs="Times New Roman"/>
          <w:sz w:val="24"/>
          <w:szCs w:val="24"/>
        </w:rPr>
        <w:t xml:space="preserve">. </w:t>
      </w:r>
      <w:r w:rsidR="00EF0B92">
        <w:rPr>
          <w:rFonts w:ascii="Times New Roman" w:hAnsi="Times New Roman" w:cs="Times New Roman"/>
          <w:sz w:val="24"/>
          <w:szCs w:val="24"/>
        </w:rPr>
        <w:t>This source is particularly interesting because it links the speech and the meaning of the actual law together. This source only gives a small amount of information from the actual text on Google Bo</w:t>
      </w:r>
      <w:r w:rsidR="0064664E">
        <w:rPr>
          <w:rFonts w:ascii="Times New Roman" w:hAnsi="Times New Roman" w:cs="Times New Roman"/>
          <w:sz w:val="24"/>
          <w:szCs w:val="24"/>
        </w:rPr>
        <w:t>oks, but does highlight the phrase “Indemnity Billy” 3</w:t>
      </w:r>
      <w:r w:rsidR="00EF0B92">
        <w:rPr>
          <w:rFonts w:ascii="Times New Roman" w:hAnsi="Times New Roman" w:cs="Times New Roman"/>
          <w:sz w:val="24"/>
          <w:szCs w:val="24"/>
        </w:rPr>
        <w:t xml:space="preserve"> times from the available pages.</w:t>
      </w:r>
      <w:r w:rsidR="004061C3">
        <w:rPr>
          <w:rFonts w:ascii="Times New Roman" w:hAnsi="Times New Roman" w:cs="Times New Roman"/>
          <w:sz w:val="24"/>
          <w:szCs w:val="24"/>
        </w:rPr>
        <w:t xml:space="preserve"> </w:t>
      </w:r>
      <w:r w:rsidR="00CE1403">
        <w:rPr>
          <w:rFonts w:ascii="Times New Roman" w:hAnsi="Times New Roman" w:cs="Times New Roman"/>
          <w:sz w:val="24"/>
          <w:szCs w:val="24"/>
        </w:rPr>
        <w:t xml:space="preserve">In an attempt to find more pages from the source, </w:t>
      </w:r>
      <w:r w:rsidR="007D0921">
        <w:rPr>
          <w:rFonts w:ascii="Times New Roman" w:hAnsi="Times New Roman" w:cs="Times New Roman"/>
          <w:sz w:val="24"/>
          <w:szCs w:val="24"/>
        </w:rPr>
        <w:t>I also did a search on World Cat</w:t>
      </w:r>
      <w:r w:rsidR="004D7BE1">
        <w:rPr>
          <w:rFonts w:ascii="Times New Roman" w:hAnsi="Times New Roman" w:cs="Times New Roman"/>
          <w:sz w:val="24"/>
          <w:szCs w:val="24"/>
        </w:rPr>
        <w:t xml:space="preserve"> </w:t>
      </w:r>
      <w:r w:rsidR="0064664E">
        <w:rPr>
          <w:rFonts w:ascii="Times New Roman" w:hAnsi="Times New Roman" w:cs="Times New Roman"/>
          <w:sz w:val="24"/>
          <w:szCs w:val="24"/>
        </w:rPr>
        <w:t xml:space="preserve">of </w:t>
      </w:r>
      <w:r w:rsidR="00EF4ED3">
        <w:rPr>
          <w:rFonts w:ascii="Times New Roman" w:hAnsi="Times New Roman" w:cs="Times New Roman"/>
          <w:sz w:val="24"/>
          <w:szCs w:val="24"/>
        </w:rPr>
        <w:t xml:space="preserve">“Theodore </w:t>
      </w:r>
      <w:r w:rsidR="0064664E">
        <w:rPr>
          <w:rFonts w:ascii="Times New Roman" w:hAnsi="Times New Roman" w:cs="Times New Roman"/>
          <w:sz w:val="24"/>
          <w:szCs w:val="24"/>
        </w:rPr>
        <w:t>Hamerow</w:t>
      </w:r>
      <w:r w:rsidR="00EF4ED3">
        <w:rPr>
          <w:rFonts w:ascii="Times New Roman" w:hAnsi="Times New Roman" w:cs="Times New Roman"/>
          <w:sz w:val="24"/>
          <w:szCs w:val="24"/>
        </w:rPr>
        <w:t>”</w:t>
      </w:r>
      <w:r w:rsidR="0064664E">
        <w:rPr>
          <w:rFonts w:ascii="Times New Roman" w:hAnsi="Times New Roman" w:cs="Times New Roman"/>
          <w:sz w:val="24"/>
          <w:szCs w:val="24"/>
        </w:rPr>
        <w:t xml:space="preserve">. The search resulted in </w:t>
      </w:r>
      <w:r w:rsidR="00EF4ED3">
        <w:rPr>
          <w:rFonts w:ascii="Times New Roman" w:hAnsi="Times New Roman" w:cs="Times New Roman"/>
          <w:sz w:val="24"/>
          <w:szCs w:val="24"/>
        </w:rPr>
        <w:t xml:space="preserve">no further results of the original source. </w:t>
      </w:r>
      <w:r w:rsidR="009D4DB3">
        <w:rPr>
          <w:rFonts w:ascii="Times New Roman" w:hAnsi="Times New Roman" w:cs="Times New Roman"/>
          <w:sz w:val="24"/>
          <w:szCs w:val="24"/>
        </w:rPr>
        <w:t>Theodore Hamerow is a famous American historian who focused on 19</w:t>
      </w:r>
      <w:r w:rsidR="009D4DB3" w:rsidRPr="009D4DB3">
        <w:rPr>
          <w:rFonts w:ascii="Times New Roman" w:hAnsi="Times New Roman" w:cs="Times New Roman"/>
          <w:sz w:val="24"/>
          <w:szCs w:val="24"/>
          <w:vertAlign w:val="superscript"/>
        </w:rPr>
        <w:t>th</w:t>
      </w:r>
      <w:r w:rsidR="009D4DB3">
        <w:rPr>
          <w:rFonts w:ascii="Times New Roman" w:hAnsi="Times New Roman" w:cs="Times New Roman"/>
          <w:sz w:val="24"/>
          <w:szCs w:val="24"/>
        </w:rPr>
        <w:t xml:space="preserve"> and 20</w:t>
      </w:r>
      <w:r w:rsidR="009D4DB3" w:rsidRPr="009D4DB3">
        <w:rPr>
          <w:rFonts w:ascii="Times New Roman" w:hAnsi="Times New Roman" w:cs="Times New Roman"/>
          <w:sz w:val="24"/>
          <w:szCs w:val="24"/>
          <w:vertAlign w:val="superscript"/>
        </w:rPr>
        <w:t>th</w:t>
      </w:r>
      <w:r w:rsidR="009D4DB3">
        <w:rPr>
          <w:rFonts w:ascii="Times New Roman" w:hAnsi="Times New Roman" w:cs="Times New Roman"/>
          <w:sz w:val="24"/>
          <w:szCs w:val="24"/>
        </w:rPr>
        <w:t xml:space="preserve"> century German history. His interest on Germany during this time period probably stems from his birth</w:t>
      </w:r>
      <w:r w:rsidR="00132D83">
        <w:rPr>
          <w:rFonts w:ascii="Times New Roman" w:hAnsi="Times New Roman" w:cs="Times New Roman"/>
          <w:sz w:val="24"/>
          <w:szCs w:val="24"/>
        </w:rPr>
        <w:t xml:space="preserve"> to a Jewish family</w:t>
      </w:r>
      <w:r w:rsidR="009D4DB3">
        <w:rPr>
          <w:rFonts w:ascii="Times New Roman" w:hAnsi="Times New Roman" w:cs="Times New Roman"/>
          <w:sz w:val="24"/>
          <w:szCs w:val="24"/>
        </w:rPr>
        <w:t xml:space="preserve"> in Warsaw in 1920. He grew up </w:t>
      </w:r>
      <w:r w:rsidR="00A32D69">
        <w:rPr>
          <w:rFonts w:ascii="Times New Roman" w:hAnsi="Times New Roman" w:cs="Times New Roman"/>
          <w:sz w:val="24"/>
          <w:szCs w:val="24"/>
        </w:rPr>
        <w:t xml:space="preserve">witnessing the Holocaust and World War II during his college study. (information from </w:t>
      </w:r>
      <w:hyperlink r:id="rId9" w:history="1">
        <w:r w:rsidR="00A32D69" w:rsidRPr="00614D54">
          <w:rPr>
            <w:rStyle w:val="Hyperlink"/>
            <w:rFonts w:ascii="Times New Roman" w:hAnsi="Times New Roman" w:cs="Times New Roman"/>
            <w:sz w:val="24"/>
            <w:szCs w:val="24"/>
          </w:rPr>
          <w:t>https://www.historians.org/publications-and-directories/perspectives-on-history/september-2013/in-memoriam-theodore-hamerow</w:t>
        </w:r>
      </w:hyperlink>
      <w:r w:rsidR="00A32D69">
        <w:rPr>
          <w:rFonts w:ascii="Times New Roman" w:hAnsi="Times New Roman" w:cs="Times New Roman"/>
          <w:sz w:val="24"/>
          <w:szCs w:val="24"/>
        </w:rPr>
        <w:t xml:space="preserve"> and </w:t>
      </w:r>
      <w:hyperlink r:id="rId10" w:history="1">
        <w:r w:rsidR="00A32D69" w:rsidRPr="00614D54">
          <w:rPr>
            <w:rStyle w:val="Hyperlink"/>
            <w:rFonts w:ascii="Times New Roman" w:hAnsi="Times New Roman" w:cs="Times New Roman"/>
            <w:sz w:val="24"/>
            <w:szCs w:val="24"/>
          </w:rPr>
          <w:t>https://en.wikipedia.org/wiki/Theodore_S._Hamerow</w:t>
        </w:r>
      </w:hyperlink>
      <w:r w:rsidR="00A32D69">
        <w:rPr>
          <w:rFonts w:ascii="Times New Roman" w:hAnsi="Times New Roman" w:cs="Times New Roman"/>
          <w:sz w:val="24"/>
          <w:szCs w:val="24"/>
        </w:rPr>
        <w:t xml:space="preserve"> )</w:t>
      </w:r>
    </w:p>
    <w:p w:rsidR="005107C3" w:rsidRDefault="005107C3" w:rsidP="000E594C">
      <w:pPr>
        <w:spacing w:line="240" w:lineRule="auto"/>
        <w:rPr>
          <w:rFonts w:ascii="Times New Roman" w:hAnsi="Times New Roman" w:cs="Times New Roman"/>
          <w:sz w:val="24"/>
          <w:szCs w:val="24"/>
        </w:rPr>
      </w:pPr>
      <w:r>
        <w:rPr>
          <w:rFonts w:ascii="Times New Roman" w:hAnsi="Times New Roman" w:cs="Times New Roman"/>
          <w:sz w:val="24"/>
          <w:szCs w:val="24"/>
        </w:rPr>
        <w:t>5.</w:t>
      </w:r>
      <w:r w:rsidRPr="005107C3">
        <w:t xml:space="preserve"> </w:t>
      </w:r>
      <w:r w:rsidRPr="005107C3">
        <w:rPr>
          <w:rFonts w:ascii="Times New Roman" w:hAnsi="Times New Roman" w:cs="Times New Roman"/>
          <w:sz w:val="24"/>
          <w:szCs w:val="24"/>
        </w:rPr>
        <w:t>Bismarck, Otto. Bismarck, the Man &amp; the Statesman. Vol. 2. 1898. Reprint. London: Forgotten Books, 2013. Print.</w:t>
      </w:r>
    </w:p>
    <w:p w:rsidR="005107C3" w:rsidRDefault="006A1308" w:rsidP="000E594C">
      <w:pPr>
        <w:spacing w:line="240" w:lineRule="auto"/>
        <w:rPr>
          <w:rFonts w:ascii="Times New Roman" w:hAnsi="Times New Roman" w:cs="Times New Roman"/>
          <w:sz w:val="24"/>
          <w:szCs w:val="24"/>
        </w:rPr>
      </w:pPr>
      <w:r>
        <w:rPr>
          <w:rFonts w:ascii="Times New Roman" w:hAnsi="Times New Roman" w:cs="Times New Roman"/>
          <w:sz w:val="24"/>
          <w:szCs w:val="24"/>
        </w:rPr>
        <w:t>This source was written by Bismarck himself in an</w:t>
      </w:r>
      <w:r w:rsidR="00853028">
        <w:rPr>
          <w:rFonts w:ascii="Times New Roman" w:hAnsi="Times New Roman" w:cs="Times New Roman"/>
          <w:sz w:val="24"/>
          <w:szCs w:val="24"/>
        </w:rPr>
        <w:t xml:space="preserve"> autobiographical</w:t>
      </w:r>
      <w:r>
        <w:rPr>
          <w:rFonts w:ascii="Times New Roman" w:hAnsi="Times New Roman" w:cs="Times New Roman"/>
          <w:sz w:val="24"/>
          <w:szCs w:val="24"/>
        </w:rPr>
        <w:t xml:space="preserve"> style. He wrote it in attempts to preserve his legacy from a point of view that would be written by himself and unbiased by other historians.</w:t>
      </w:r>
      <w:r w:rsidR="00853028">
        <w:rPr>
          <w:rFonts w:ascii="Times New Roman" w:hAnsi="Times New Roman" w:cs="Times New Roman"/>
          <w:sz w:val="24"/>
          <w:szCs w:val="24"/>
        </w:rPr>
        <w:t xml:space="preserve"> </w:t>
      </w:r>
      <w:r w:rsidR="00DB56E8">
        <w:rPr>
          <w:rFonts w:ascii="Times New Roman" w:hAnsi="Times New Roman" w:cs="Times New Roman"/>
          <w:sz w:val="24"/>
          <w:szCs w:val="24"/>
        </w:rPr>
        <w:t xml:space="preserve"> The original publication is written in German, but this </w:t>
      </w:r>
      <w:r w:rsidR="00853028">
        <w:rPr>
          <w:rFonts w:ascii="Times New Roman" w:hAnsi="Times New Roman" w:cs="Times New Roman"/>
          <w:sz w:val="24"/>
          <w:szCs w:val="24"/>
        </w:rPr>
        <w:t xml:space="preserve">specific </w:t>
      </w:r>
      <w:r w:rsidR="00DB56E8">
        <w:rPr>
          <w:rFonts w:ascii="Times New Roman" w:hAnsi="Times New Roman" w:cs="Times New Roman"/>
          <w:sz w:val="24"/>
          <w:szCs w:val="24"/>
        </w:rPr>
        <w:t xml:space="preserve">version </w:t>
      </w:r>
      <w:r w:rsidR="00853028">
        <w:rPr>
          <w:rFonts w:ascii="Times New Roman" w:hAnsi="Times New Roman" w:cs="Times New Roman"/>
          <w:sz w:val="24"/>
          <w:szCs w:val="24"/>
        </w:rPr>
        <w:t>was translated in 2013 into</w:t>
      </w:r>
      <w:r w:rsidR="00DB56E8">
        <w:rPr>
          <w:rFonts w:ascii="Times New Roman" w:hAnsi="Times New Roman" w:cs="Times New Roman"/>
          <w:sz w:val="24"/>
          <w:szCs w:val="24"/>
        </w:rPr>
        <w:t xml:space="preserve"> British English</w:t>
      </w:r>
      <w:r w:rsidR="00975D0E">
        <w:rPr>
          <w:rFonts w:ascii="Times New Roman" w:hAnsi="Times New Roman" w:cs="Times New Roman"/>
          <w:sz w:val="24"/>
          <w:szCs w:val="24"/>
        </w:rPr>
        <w:t xml:space="preserve"> by the Forgotten Books </w:t>
      </w:r>
      <w:r w:rsidR="00B745BD">
        <w:rPr>
          <w:rFonts w:ascii="Times New Roman" w:hAnsi="Times New Roman" w:cs="Times New Roman"/>
          <w:sz w:val="24"/>
          <w:szCs w:val="24"/>
        </w:rPr>
        <w:t>Company</w:t>
      </w:r>
      <w:r w:rsidR="00DB56E8">
        <w:rPr>
          <w:rFonts w:ascii="Times New Roman" w:hAnsi="Times New Roman" w:cs="Times New Roman"/>
          <w:sz w:val="24"/>
          <w:szCs w:val="24"/>
        </w:rPr>
        <w:t>.</w:t>
      </w:r>
      <w:r w:rsidR="00975D0E">
        <w:rPr>
          <w:rFonts w:ascii="Times New Roman" w:hAnsi="Times New Roman" w:cs="Times New Roman"/>
          <w:sz w:val="24"/>
          <w:szCs w:val="24"/>
        </w:rPr>
        <w:t xml:space="preserve"> This book has been translated multiple times into multiple </w:t>
      </w:r>
      <w:r w:rsidR="00853028">
        <w:rPr>
          <w:rFonts w:ascii="Times New Roman" w:hAnsi="Times New Roman" w:cs="Times New Roman"/>
          <w:sz w:val="24"/>
          <w:szCs w:val="24"/>
        </w:rPr>
        <w:t xml:space="preserve">other </w:t>
      </w:r>
      <w:r w:rsidR="00975D0E">
        <w:rPr>
          <w:rFonts w:ascii="Times New Roman" w:hAnsi="Times New Roman" w:cs="Times New Roman"/>
          <w:sz w:val="24"/>
          <w:szCs w:val="24"/>
        </w:rPr>
        <w:t>languages such as Spanish, Portuguese, and French. This</w:t>
      </w:r>
      <w:r w:rsidR="00410AD6">
        <w:rPr>
          <w:rFonts w:ascii="Times New Roman" w:hAnsi="Times New Roman" w:cs="Times New Roman"/>
          <w:sz w:val="24"/>
          <w:szCs w:val="24"/>
        </w:rPr>
        <w:t xml:space="preserve"> publication comes in two different volumes, Volume 1 for his earlier life and accomplishments while Volume 2 follows chronologically later into his life. </w:t>
      </w:r>
      <w:r w:rsidR="00C24987">
        <w:rPr>
          <w:rFonts w:ascii="Times New Roman" w:hAnsi="Times New Roman" w:cs="Times New Roman"/>
          <w:sz w:val="24"/>
          <w:szCs w:val="24"/>
        </w:rPr>
        <w:t>The entirety of this book is ava</w:t>
      </w:r>
      <w:r w:rsidR="006D0FE2">
        <w:rPr>
          <w:rFonts w:ascii="Times New Roman" w:hAnsi="Times New Roman" w:cs="Times New Roman"/>
          <w:sz w:val="24"/>
          <w:szCs w:val="24"/>
        </w:rPr>
        <w:t xml:space="preserve">ilable online which allowed me to find information much easier. </w:t>
      </w:r>
      <w:r w:rsidR="00C24987">
        <w:rPr>
          <w:rFonts w:ascii="Times New Roman" w:hAnsi="Times New Roman" w:cs="Times New Roman"/>
          <w:sz w:val="24"/>
          <w:szCs w:val="24"/>
        </w:rPr>
        <w:t xml:space="preserve">Volume 2 contains information regarding </w:t>
      </w:r>
      <w:r w:rsidR="004B682E">
        <w:rPr>
          <w:rFonts w:ascii="Times New Roman" w:hAnsi="Times New Roman" w:cs="Times New Roman"/>
          <w:sz w:val="24"/>
          <w:szCs w:val="24"/>
        </w:rPr>
        <w:t>Indemnity from pages 57 to 61.</w:t>
      </w:r>
      <w:r w:rsidR="00AF706A">
        <w:rPr>
          <w:rFonts w:ascii="Times New Roman" w:hAnsi="Times New Roman" w:cs="Times New Roman"/>
          <w:sz w:val="24"/>
          <w:szCs w:val="24"/>
        </w:rPr>
        <w:t xml:space="preserve"> He reasons the purpose of putting an </w:t>
      </w:r>
      <w:r w:rsidR="00AF706A">
        <w:rPr>
          <w:rFonts w:ascii="Times New Roman" w:hAnsi="Times New Roman" w:cs="Times New Roman"/>
          <w:sz w:val="24"/>
          <w:szCs w:val="24"/>
        </w:rPr>
        <w:lastRenderedPageBreak/>
        <w:t>indemnity bill up for passing was to complete a Franco-German war in order for the construction of a United Germany to be realized.</w:t>
      </w:r>
    </w:p>
    <w:p w:rsidR="00ED1F24" w:rsidRDefault="00006D82" w:rsidP="000E594C">
      <w:pPr>
        <w:spacing w:line="240" w:lineRule="auto"/>
        <w:rPr>
          <w:rFonts w:ascii="Times New Roman" w:hAnsi="Times New Roman" w:cs="Times New Roman"/>
          <w:sz w:val="24"/>
          <w:szCs w:val="24"/>
        </w:rPr>
      </w:pPr>
      <w:r>
        <w:rPr>
          <w:rFonts w:ascii="Times New Roman" w:hAnsi="Times New Roman" w:cs="Times New Roman"/>
          <w:sz w:val="24"/>
          <w:szCs w:val="24"/>
          <w:u w:val="single"/>
        </w:rPr>
        <w:t>Google Ngram</w:t>
      </w:r>
    </w:p>
    <w:p w:rsidR="00F1255A" w:rsidRDefault="00D24917" w:rsidP="000E594C">
      <w:pPr>
        <w:spacing w:line="240" w:lineRule="auto"/>
        <w:rPr>
          <w:rFonts w:ascii="Times New Roman" w:hAnsi="Times New Roman" w:cs="Times New Roman"/>
          <w:sz w:val="24"/>
          <w:szCs w:val="24"/>
        </w:rPr>
      </w:pPr>
      <w:r>
        <w:rPr>
          <w:rFonts w:ascii="Times New Roman" w:hAnsi="Times New Roman" w:cs="Times New Roman"/>
          <w:sz w:val="24"/>
          <w:szCs w:val="24"/>
        </w:rPr>
        <w:t>6</w:t>
      </w:r>
      <w:r w:rsidR="008018B4">
        <w:rPr>
          <w:rFonts w:ascii="Times New Roman" w:hAnsi="Times New Roman" w:cs="Times New Roman"/>
          <w:sz w:val="24"/>
          <w:szCs w:val="24"/>
        </w:rPr>
        <w:t xml:space="preserve">. </w:t>
      </w:r>
      <w:hyperlink r:id="rId11" w:history="1">
        <w:r w:rsidR="008018B4" w:rsidRPr="00614D54">
          <w:rPr>
            <w:rStyle w:val="Hyperlink"/>
            <w:rFonts w:ascii="Times New Roman" w:hAnsi="Times New Roman" w:cs="Times New Roman"/>
            <w:sz w:val="24"/>
            <w:szCs w:val="24"/>
          </w:rPr>
          <w:t>https://books.google.com/ngrams/graph?content=Indemnity+Bill%2CIndemnity&amp;year_start=1800&amp;year_end=2000&amp;corpus=15&amp;smoothing=3&amp;share=&amp;direct_url=t1%3B%2CIndemnity%20Bill%3B%2Cc0%3B.t1%3B%2CIndemnity%3B%2Cc0</w:t>
        </w:r>
      </w:hyperlink>
    </w:p>
    <w:p w:rsidR="008018B4" w:rsidRDefault="008636D2" w:rsidP="000E594C">
      <w:pPr>
        <w:spacing w:line="240" w:lineRule="auto"/>
        <w:rPr>
          <w:rFonts w:ascii="Times New Roman" w:hAnsi="Times New Roman" w:cs="Times New Roman"/>
          <w:sz w:val="24"/>
          <w:szCs w:val="24"/>
        </w:rPr>
      </w:pPr>
      <w:r>
        <w:rPr>
          <w:rFonts w:ascii="Times New Roman" w:hAnsi="Times New Roman" w:cs="Times New Roman"/>
          <w:sz w:val="24"/>
          <w:szCs w:val="24"/>
        </w:rPr>
        <w:t xml:space="preserve">Refining my </w:t>
      </w:r>
      <w:proofErr w:type="spellStart"/>
      <w:r>
        <w:rPr>
          <w:rFonts w:ascii="Times New Roman" w:hAnsi="Times New Roman" w:cs="Times New Roman"/>
          <w:sz w:val="24"/>
          <w:szCs w:val="24"/>
        </w:rPr>
        <w:t>Ngram</w:t>
      </w:r>
      <w:proofErr w:type="spellEnd"/>
      <w:r>
        <w:rPr>
          <w:rFonts w:ascii="Times New Roman" w:hAnsi="Times New Roman" w:cs="Times New Roman"/>
          <w:sz w:val="24"/>
          <w:szCs w:val="24"/>
        </w:rPr>
        <w:t xml:space="preserve"> from earlier versions of the proposal, </w:t>
      </w:r>
      <w:r w:rsidR="002B7AA5">
        <w:rPr>
          <w:rFonts w:ascii="Times New Roman" w:hAnsi="Times New Roman" w:cs="Times New Roman"/>
          <w:sz w:val="24"/>
          <w:szCs w:val="24"/>
        </w:rPr>
        <w:t xml:space="preserve">I focused my search more on the topic related to my </w:t>
      </w:r>
      <w:r w:rsidR="00B5561F">
        <w:rPr>
          <w:rFonts w:ascii="Times New Roman" w:hAnsi="Times New Roman" w:cs="Times New Roman"/>
          <w:sz w:val="24"/>
          <w:szCs w:val="24"/>
        </w:rPr>
        <w:t xml:space="preserve">source. </w:t>
      </w:r>
      <w:r w:rsidR="00C3239F">
        <w:rPr>
          <w:rFonts w:ascii="Times New Roman" w:hAnsi="Times New Roman" w:cs="Times New Roman"/>
          <w:sz w:val="24"/>
          <w:szCs w:val="24"/>
        </w:rPr>
        <w:t xml:space="preserve">This </w:t>
      </w:r>
      <w:proofErr w:type="spellStart"/>
      <w:r w:rsidR="00C3239F">
        <w:rPr>
          <w:rFonts w:ascii="Times New Roman" w:hAnsi="Times New Roman" w:cs="Times New Roman"/>
          <w:sz w:val="24"/>
          <w:szCs w:val="24"/>
        </w:rPr>
        <w:t>Ngram</w:t>
      </w:r>
      <w:proofErr w:type="spellEnd"/>
      <w:r w:rsidR="00C3239F">
        <w:rPr>
          <w:rFonts w:ascii="Times New Roman" w:hAnsi="Times New Roman" w:cs="Times New Roman"/>
          <w:sz w:val="24"/>
          <w:szCs w:val="24"/>
        </w:rPr>
        <w:t xml:space="preserve"> search in the German language </w:t>
      </w:r>
      <w:r w:rsidR="00AC0769">
        <w:rPr>
          <w:rFonts w:ascii="Times New Roman" w:hAnsi="Times New Roman" w:cs="Times New Roman"/>
          <w:sz w:val="24"/>
          <w:szCs w:val="24"/>
        </w:rPr>
        <w:t>proves two spikes of the Phrase indemnity bill. Once in the 1860’s while the bill was being discussed and put up for veto, and second during the 1880’</w:t>
      </w:r>
      <w:r w:rsidR="00F5662E">
        <w:rPr>
          <w:rFonts w:ascii="Times New Roman" w:hAnsi="Times New Roman" w:cs="Times New Roman"/>
          <w:sz w:val="24"/>
          <w:szCs w:val="24"/>
        </w:rPr>
        <w:t>s when most sources on this topic were being written about.</w:t>
      </w:r>
      <w:bookmarkStart w:id="0" w:name="_GoBack"/>
      <w:bookmarkEnd w:id="0"/>
    </w:p>
    <w:p w:rsidR="007A543A" w:rsidRDefault="007A543A" w:rsidP="000E594C">
      <w:pPr>
        <w:spacing w:line="240" w:lineRule="auto"/>
        <w:rPr>
          <w:rFonts w:ascii="Times New Roman" w:hAnsi="Times New Roman" w:cs="Times New Roman"/>
          <w:sz w:val="24"/>
          <w:szCs w:val="24"/>
        </w:rPr>
      </w:pPr>
    </w:p>
    <w:p w:rsidR="007A543A" w:rsidRPr="00ED1F24" w:rsidRDefault="007A543A" w:rsidP="000E594C">
      <w:pPr>
        <w:spacing w:line="240" w:lineRule="auto"/>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6.5pt">
            <v:imagedata r:id="rId12" o:title="asdf"/>
          </v:shape>
        </w:pict>
      </w:r>
    </w:p>
    <w:sectPr w:rsidR="007A543A" w:rsidRPr="00ED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73"/>
    <w:rsid w:val="00006D82"/>
    <w:rsid w:val="000125A4"/>
    <w:rsid w:val="0001689B"/>
    <w:rsid w:val="000217BE"/>
    <w:rsid w:val="00025E07"/>
    <w:rsid w:val="00050B79"/>
    <w:rsid w:val="00052606"/>
    <w:rsid w:val="0006725E"/>
    <w:rsid w:val="0008075E"/>
    <w:rsid w:val="000845DE"/>
    <w:rsid w:val="00084975"/>
    <w:rsid w:val="00090B67"/>
    <w:rsid w:val="00091428"/>
    <w:rsid w:val="000A07B6"/>
    <w:rsid w:val="000A5C49"/>
    <w:rsid w:val="000C5A4A"/>
    <w:rsid w:val="000D7292"/>
    <w:rsid w:val="000E082C"/>
    <w:rsid w:val="000E1AFD"/>
    <w:rsid w:val="000E594C"/>
    <w:rsid w:val="000F1044"/>
    <w:rsid w:val="00114324"/>
    <w:rsid w:val="0012280A"/>
    <w:rsid w:val="00132D83"/>
    <w:rsid w:val="00134D35"/>
    <w:rsid w:val="00140F0E"/>
    <w:rsid w:val="00150483"/>
    <w:rsid w:val="00160C4C"/>
    <w:rsid w:val="001632D6"/>
    <w:rsid w:val="00171229"/>
    <w:rsid w:val="00177B71"/>
    <w:rsid w:val="00195414"/>
    <w:rsid w:val="001A11EB"/>
    <w:rsid w:val="001A4FDE"/>
    <w:rsid w:val="001C2590"/>
    <w:rsid w:val="001C741B"/>
    <w:rsid w:val="001D49B6"/>
    <w:rsid w:val="001D4D5D"/>
    <w:rsid w:val="001F123C"/>
    <w:rsid w:val="00202F44"/>
    <w:rsid w:val="00206A76"/>
    <w:rsid w:val="00211566"/>
    <w:rsid w:val="00214D76"/>
    <w:rsid w:val="00245F97"/>
    <w:rsid w:val="00256F61"/>
    <w:rsid w:val="00263B4D"/>
    <w:rsid w:val="00271A87"/>
    <w:rsid w:val="002732E7"/>
    <w:rsid w:val="00277E6B"/>
    <w:rsid w:val="0028115A"/>
    <w:rsid w:val="0028258E"/>
    <w:rsid w:val="00283383"/>
    <w:rsid w:val="0029105A"/>
    <w:rsid w:val="00297757"/>
    <w:rsid w:val="002B2D4B"/>
    <w:rsid w:val="002B736E"/>
    <w:rsid w:val="002B7AA5"/>
    <w:rsid w:val="002C2152"/>
    <w:rsid w:val="002C227E"/>
    <w:rsid w:val="002C299C"/>
    <w:rsid w:val="002C51BE"/>
    <w:rsid w:val="002E2053"/>
    <w:rsid w:val="002E4121"/>
    <w:rsid w:val="002E4591"/>
    <w:rsid w:val="002E51FB"/>
    <w:rsid w:val="002F4773"/>
    <w:rsid w:val="002F77CC"/>
    <w:rsid w:val="003017C5"/>
    <w:rsid w:val="0031221E"/>
    <w:rsid w:val="00334D3A"/>
    <w:rsid w:val="00340D03"/>
    <w:rsid w:val="003442DB"/>
    <w:rsid w:val="0035775B"/>
    <w:rsid w:val="00361BCB"/>
    <w:rsid w:val="003705CE"/>
    <w:rsid w:val="00371582"/>
    <w:rsid w:val="00377FC8"/>
    <w:rsid w:val="003B0F30"/>
    <w:rsid w:val="003B6E0B"/>
    <w:rsid w:val="003C3A86"/>
    <w:rsid w:val="003C6BEA"/>
    <w:rsid w:val="003C75FC"/>
    <w:rsid w:val="003D119D"/>
    <w:rsid w:val="003D1C01"/>
    <w:rsid w:val="003D24C3"/>
    <w:rsid w:val="003D5689"/>
    <w:rsid w:val="003E0A72"/>
    <w:rsid w:val="003F1004"/>
    <w:rsid w:val="003F1A0A"/>
    <w:rsid w:val="004061C3"/>
    <w:rsid w:val="00410AD6"/>
    <w:rsid w:val="00421C9D"/>
    <w:rsid w:val="00427270"/>
    <w:rsid w:val="004313AB"/>
    <w:rsid w:val="00433576"/>
    <w:rsid w:val="00441A85"/>
    <w:rsid w:val="00447D9E"/>
    <w:rsid w:val="00455E0D"/>
    <w:rsid w:val="0046085F"/>
    <w:rsid w:val="004620A5"/>
    <w:rsid w:val="004670BF"/>
    <w:rsid w:val="00480567"/>
    <w:rsid w:val="00496597"/>
    <w:rsid w:val="004A6400"/>
    <w:rsid w:val="004B47F7"/>
    <w:rsid w:val="004B682E"/>
    <w:rsid w:val="004C4128"/>
    <w:rsid w:val="004C614B"/>
    <w:rsid w:val="004D5C74"/>
    <w:rsid w:val="004D7BE1"/>
    <w:rsid w:val="00501905"/>
    <w:rsid w:val="00504FC5"/>
    <w:rsid w:val="005107C3"/>
    <w:rsid w:val="00534DA7"/>
    <w:rsid w:val="00543568"/>
    <w:rsid w:val="00552537"/>
    <w:rsid w:val="0055426D"/>
    <w:rsid w:val="00561D38"/>
    <w:rsid w:val="005661B8"/>
    <w:rsid w:val="00592318"/>
    <w:rsid w:val="005B4ABD"/>
    <w:rsid w:val="005B76CB"/>
    <w:rsid w:val="005F4B4D"/>
    <w:rsid w:val="005F7F3E"/>
    <w:rsid w:val="006036D8"/>
    <w:rsid w:val="00603936"/>
    <w:rsid w:val="00614A5F"/>
    <w:rsid w:val="00623903"/>
    <w:rsid w:val="006315AA"/>
    <w:rsid w:val="00634A67"/>
    <w:rsid w:val="0064664E"/>
    <w:rsid w:val="00647376"/>
    <w:rsid w:val="00650145"/>
    <w:rsid w:val="00654B4E"/>
    <w:rsid w:val="00661B37"/>
    <w:rsid w:val="006643D4"/>
    <w:rsid w:val="00683151"/>
    <w:rsid w:val="0069079D"/>
    <w:rsid w:val="006A1308"/>
    <w:rsid w:val="006A1E1D"/>
    <w:rsid w:val="006A3091"/>
    <w:rsid w:val="006C2710"/>
    <w:rsid w:val="006D0FE2"/>
    <w:rsid w:val="006F0250"/>
    <w:rsid w:val="006F28A5"/>
    <w:rsid w:val="007030E7"/>
    <w:rsid w:val="0070675E"/>
    <w:rsid w:val="00706BCF"/>
    <w:rsid w:val="00710B19"/>
    <w:rsid w:val="00730978"/>
    <w:rsid w:val="0075736B"/>
    <w:rsid w:val="00761ED0"/>
    <w:rsid w:val="0076278E"/>
    <w:rsid w:val="00774A5D"/>
    <w:rsid w:val="00777325"/>
    <w:rsid w:val="00787CA2"/>
    <w:rsid w:val="00795114"/>
    <w:rsid w:val="007A543A"/>
    <w:rsid w:val="007C1CF0"/>
    <w:rsid w:val="007C4F19"/>
    <w:rsid w:val="007D0921"/>
    <w:rsid w:val="007E4166"/>
    <w:rsid w:val="007E7F0D"/>
    <w:rsid w:val="008018B4"/>
    <w:rsid w:val="00806E33"/>
    <w:rsid w:val="00812583"/>
    <w:rsid w:val="00814290"/>
    <w:rsid w:val="00822AE4"/>
    <w:rsid w:val="00825757"/>
    <w:rsid w:val="00853028"/>
    <w:rsid w:val="00857096"/>
    <w:rsid w:val="008636D2"/>
    <w:rsid w:val="00884139"/>
    <w:rsid w:val="00892F98"/>
    <w:rsid w:val="00895102"/>
    <w:rsid w:val="008D2FF4"/>
    <w:rsid w:val="008E1C00"/>
    <w:rsid w:val="008E2D7B"/>
    <w:rsid w:val="008F05A5"/>
    <w:rsid w:val="00920D23"/>
    <w:rsid w:val="009237A2"/>
    <w:rsid w:val="0094280B"/>
    <w:rsid w:val="00942F0F"/>
    <w:rsid w:val="00944954"/>
    <w:rsid w:val="00951238"/>
    <w:rsid w:val="009620BF"/>
    <w:rsid w:val="00967E93"/>
    <w:rsid w:val="00971616"/>
    <w:rsid w:val="00975D0E"/>
    <w:rsid w:val="0097617F"/>
    <w:rsid w:val="0098190C"/>
    <w:rsid w:val="00982045"/>
    <w:rsid w:val="00995713"/>
    <w:rsid w:val="00996CE9"/>
    <w:rsid w:val="00997212"/>
    <w:rsid w:val="009A3B7B"/>
    <w:rsid w:val="009B1981"/>
    <w:rsid w:val="009B3E3C"/>
    <w:rsid w:val="009D0C76"/>
    <w:rsid w:val="009D379B"/>
    <w:rsid w:val="009D4DB3"/>
    <w:rsid w:val="009E2EBA"/>
    <w:rsid w:val="009F22AB"/>
    <w:rsid w:val="00A30C8C"/>
    <w:rsid w:val="00A32D69"/>
    <w:rsid w:val="00A51A3C"/>
    <w:rsid w:val="00A55880"/>
    <w:rsid w:val="00A82795"/>
    <w:rsid w:val="00A84600"/>
    <w:rsid w:val="00AA622F"/>
    <w:rsid w:val="00AC0769"/>
    <w:rsid w:val="00AD058A"/>
    <w:rsid w:val="00AD54F9"/>
    <w:rsid w:val="00AE1AE9"/>
    <w:rsid w:val="00AF03B7"/>
    <w:rsid w:val="00AF706A"/>
    <w:rsid w:val="00B041D4"/>
    <w:rsid w:val="00B06813"/>
    <w:rsid w:val="00B15739"/>
    <w:rsid w:val="00B25179"/>
    <w:rsid w:val="00B47548"/>
    <w:rsid w:val="00B5561F"/>
    <w:rsid w:val="00B73D0F"/>
    <w:rsid w:val="00B745BD"/>
    <w:rsid w:val="00B77875"/>
    <w:rsid w:val="00BB712C"/>
    <w:rsid w:val="00BC1571"/>
    <w:rsid w:val="00BC4199"/>
    <w:rsid w:val="00BD77CE"/>
    <w:rsid w:val="00BE00D3"/>
    <w:rsid w:val="00BE300B"/>
    <w:rsid w:val="00BE3537"/>
    <w:rsid w:val="00BE7905"/>
    <w:rsid w:val="00BF1E66"/>
    <w:rsid w:val="00BF244F"/>
    <w:rsid w:val="00C20A3F"/>
    <w:rsid w:val="00C24987"/>
    <w:rsid w:val="00C3239F"/>
    <w:rsid w:val="00C33BB4"/>
    <w:rsid w:val="00C37714"/>
    <w:rsid w:val="00C37B12"/>
    <w:rsid w:val="00C531BD"/>
    <w:rsid w:val="00C60017"/>
    <w:rsid w:val="00C62627"/>
    <w:rsid w:val="00C63F5A"/>
    <w:rsid w:val="00C64567"/>
    <w:rsid w:val="00C92EC3"/>
    <w:rsid w:val="00C96440"/>
    <w:rsid w:val="00CB1682"/>
    <w:rsid w:val="00CB1C58"/>
    <w:rsid w:val="00CC6AB6"/>
    <w:rsid w:val="00CE1403"/>
    <w:rsid w:val="00CE2C04"/>
    <w:rsid w:val="00CE3096"/>
    <w:rsid w:val="00D0414C"/>
    <w:rsid w:val="00D21AD8"/>
    <w:rsid w:val="00D226D9"/>
    <w:rsid w:val="00D24103"/>
    <w:rsid w:val="00D24917"/>
    <w:rsid w:val="00D30D7C"/>
    <w:rsid w:val="00D3648A"/>
    <w:rsid w:val="00D64FC3"/>
    <w:rsid w:val="00D73B58"/>
    <w:rsid w:val="00D770F0"/>
    <w:rsid w:val="00DA6531"/>
    <w:rsid w:val="00DB27F6"/>
    <w:rsid w:val="00DB56E8"/>
    <w:rsid w:val="00DC1072"/>
    <w:rsid w:val="00DC7B21"/>
    <w:rsid w:val="00DD62B8"/>
    <w:rsid w:val="00DD641C"/>
    <w:rsid w:val="00DD77CA"/>
    <w:rsid w:val="00DE3B00"/>
    <w:rsid w:val="00DF7ADF"/>
    <w:rsid w:val="00E05163"/>
    <w:rsid w:val="00E07724"/>
    <w:rsid w:val="00E21178"/>
    <w:rsid w:val="00E232D7"/>
    <w:rsid w:val="00E66053"/>
    <w:rsid w:val="00E82178"/>
    <w:rsid w:val="00E90919"/>
    <w:rsid w:val="00E91142"/>
    <w:rsid w:val="00E96F55"/>
    <w:rsid w:val="00EA0963"/>
    <w:rsid w:val="00EA3F15"/>
    <w:rsid w:val="00ED1F24"/>
    <w:rsid w:val="00ED78AD"/>
    <w:rsid w:val="00EF0B92"/>
    <w:rsid w:val="00EF34B1"/>
    <w:rsid w:val="00EF46AD"/>
    <w:rsid w:val="00EF4ED3"/>
    <w:rsid w:val="00F05572"/>
    <w:rsid w:val="00F05911"/>
    <w:rsid w:val="00F1255A"/>
    <w:rsid w:val="00F12B4E"/>
    <w:rsid w:val="00F32954"/>
    <w:rsid w:val="00F33594"/>
    <w:rsid w:val="00F442F2"/>
    <w:rsid w:val="00F45B2A"/>
    <w:rsid w:val="00F53469"/>
    <w:rsid w:val="00F55F38"/>
    <w:rsid w:val="00F5662E"/>
    <w:rsid w:val="00F5775C"/>
    <w:rsid w:val="00F578B7"/>
    <w:rsid w:val="00F91091"/>
    <w:rsid w:val="00F912DC"/>
    <w:rsid w:val="00F92BE6"/>
    <w:rsid w:val="00FB06EB"/>
    <w:rsid w:val="00FE0776"/>
    <w:rsid w:val="00FE4B87"/>
    <w:rsid w:val="00FE6BAF"/>
    <w:rsid w:val="00FE76C9"/>
    <w:rsid w:val="00FF29B5"/>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C9A11-6E24-4E06-884D-C93A44E6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0BF"/>
    <w:rPr>
      <w:color w:val="0563C1" w:themeColor="hyperlink"/>
      <w:u w:val="single"/>
    </w:rPr>
  </w:style>
  <w:style w:type="paragraph" w:styleId="ListParagraph">
    <w:name w:val="List Paragraph"/>
    <w:basedOn w:val="Normal"/>
    <w:uiPriority w:val="34"/>
    <w:qFormat/>
    <w:rsid w:val="002C227E"/>
    <w:pPr>
      <w:ind w:left="720"/>
      <w:contextualSpacing/>
    </w:pPr>
  </w:style>
  <w:style w:type="character" w:styleId="FollowedHyperlink">
    <w:name w:val="FollowedHyperlink"/>
    <w:basedOn w:val="DefaultParagraphFont"/>
    <w:uiPriority w:val="99"/>
    <w:semiHidden/>
    <w:unhideWhenUsed/>
    <w:rsid w:val="00C3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8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olker_Ullr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tannica.com/place/Germany/History"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ome.wlu.edu/~patchw/His_213/reader_.htm" TargetMode="External"/><Relationship Id="rId11" Type="http://schemas.openxmlformats.org/officeDocument/2006/relationships/hyperlink" Target="https://books.google.com/ngrams/graph?content=Indemnity+Bill%2CIndemnity&amp;year_start=1800&amp;year_end=2000&amp;corpus=15&amp;smoothing=3&amp;share=&amp;direct_url=t1%3B%2CIndemnity%20Bill%3B%2Cc0%3B.t1%3B%2CIndemnity%3B%2Cc0" TargetMode="External"/><Relationship Id="rId5" Type="http://schemas.openxmlformats.org/officeDocument/2006/relationships/hyperlink" Target="http://germanhistorydocs.ghi-dc.org/sub_document.cfm?document_id=1863" TargetMode="External"/><Relationship Id="rId10" Type="http://schemas.openxmlformats.org/officeDocument/2006/relationships/hyperlink" Target="https://en.wikipedia.org/wiki/Theodore_S._Hamerow" TargetMode="External"/><Relationship Id="rId4" Type="http://schemas.openxmlformats.org/officeDocument/2006/relationships/webSettings" Target="webSettings.xml"/><Relationship Id="rId9" Type="http://schemas.openxmlformats.org/officeDocument/2006/relationships/hyperlink" Target="https://www.historians.org/publications-and-directories/perspectives-on-history/september-2013/in-memoriam-theodore-hamer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E759965-01D4-45FD-A82F-B83923C7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Shields</dc:creator>
  <cp:keywords/>
  <dc:description/>
  <cp:lastModifiedBy>Tyler Shields</cp:lastModifiedBy>
  <cp:revision>70</cp:revision>
  <dcterms:created xsi:type="dcterms:W3CDTF">2015-11-23T20:16:00Z</dcterms:created>
  <dcterms:modified xsi:type="dcterms:W3CDTF">2015-11-23T21:38:00Z</dcterms:modified>
</cp:coreProperties>
</file>